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AC40D" w14:textId="510BF9AD" w:rsidR="00CA6994" w:rsidRPr="00C009CB" w:rsidRDefault="00B65073" w:rsidP="00DF154E">
      <w:pPr>
        <w:spacing w:before="100" w:beforeAutospacing="1" w:after="240" w:line="240" w:lineRule="auto"/>
        <w:rPr>
          <w:rFonts w:ascii="Arial" w:eastAsia="Times New Roman" w:hAnsi="Arial" w:cs="Times New Roman"/>
          <w:b/>
          <w:bCs/>
          <w:color w:val="000000" w:themeColor="text1"/>
          <w:sz w:val="36"/>
          <w:szCs w:val="36"/>
          <w:lang w:eastAsia="en-GB"/>
        </w:rPr>
      </w:pPr>
      <w:r w:rsidRPr="00B65073">
        <w:rPr>
          <w:rFonts w:ascii="Times New Roman" w:eastAsia="Times New Roman" w:hAnsi="Times New Roman" w:cs="Times New Roman"/>
          <w:noProof/>
          <w:sz w:val="24"/>
          <w:szCs w:val="24"/>
          <w:lang w:eastAsia="en-GB"/>
        </w:rPr>
        <w:drawing>
          <wp:anchor distT="0" distB="0" distL="114300" distR="114300" simplePos="0" relativeHeight="251658240" behindDoc="1" locked="0" layoutInCell="1" allowOverlap="1" wp14:anchorId="68E4E06F" wp14:editId="34CCFC23">
            <wp:simplePos x="0" y="0"/>
            <wp:positionH relativeFrom="column">
              <wp:posOffset>3810</wp:posOffset>
            </wp:positionH>
            <wp:positionV relativeFrom="paragraph">
              <wp:posOffset>3810</wp:posOffset>
            </wp:positionV>
            <wp:extent cx="1439545" cy="1007745"/>
            <wp:effectExtent l="0" t="0" r="8255" b="0"/>
            <wp:wrapSquare wrapText="bothSides"/>
            <wp:docPr id="1" name="Picture 1" descr="OBHAG Logo News">
              <a:extLst xmlns:a="http://schemas.openxmlformats.org/drawingml/2006/main">
                <a:ext uri="{FF2B5EF4-FFF2-40B4-BE49-F238E27FC236}">
                  <a16:creationId xmlns:a16="http://schemas.microsoft.com/office/drawing/2014/main" id="{3EB9343D-F191-48C2-8AFE-324ECBE475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HAG Logo New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9545" cy="1007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09CB">
        <w:rPr>
          <w:rFonts w:ascii="Arial" w:eastAsia="Times New Roman" w:hAnsi="Arial" w:cs="Times New Roman"/>
          <w:b/>
          <w:bCs/>
          <w:color w:val="000000" w:themeColor="text1"/>
          <w:sz w:val="36"/>
          <w:szCs w:val="36"/>
          <w:lang w:eastAsia="en-GB"/>
        </w:rPr>
        <w:t>OBHAG Programme 202</w:t>
      </w:r>
      <w:r w:rsidR="00727453">
        <w:rPr>
          <w:rFonts w:ascii="Arial" w:eastAsia="Times New Roman" w:hAnsi="Arial" w:cs="Times New Roman"/>
          <w:b/>
          <w:bCs/>
          <w:color w:val="000000" w:themeColor="text1"/>
          <w:sz w:val="36"/>
          <w:szCs w:val="36"/>
          <w:lang w:eastAsia="en-GB"/>
        </w:rPr>
        <w:t>5</w:t>
      </w:r>
    </w:p>
    <w:p w14:paraId="1B0FE549" w14:textId="77777777" w:rsidR="00541018" w:rsidRPr="00833A01" w:rsidRDefault="001E40EA" w:rsidP="00541018">
      <w:pPr>
        <w:tabs>
          <w:tab w:val="left" w:pos="567"/>
          <w:tab w:val="left" w:pos="1701"/>
          <w:tab w:val="left" w:pos="2835"/>
          <w:tab w:val="center" w:pos="4820"/>
          <w:tab w:val="right" w:pos="9638"/>
        </w:tabs>
        <w:spacing w:before="120" w:after="100" w:afterAutospacing="1" w:line="240" w:lineRule="auto"/>
        <w:ind w:left="2495" w:hanging="2495"/>
        <w:jc w:val="both"/>
        <w:rPr>
          <w:rFonts w:ascii="Arial" w:eastAsia="Times New Roman" w:hAnsi="Arial" w:cs="Times New Roman"/>
          <w:color w:val="000000" w:themeColor="text1"/>
          <w:szCs w:val="24"/>
          <w:lang w:eastAsia="en-GB"/>
        </w:rPr>
      </w:pPr>
      <w:r w:rsidRPr="00833A01">
        <w:rPr>
          <w:rFonts w:ascii="Arial" w:eastAsia="Times New Roman" w:hAnsi="Arial" w:cs="Times New Roman"/>
          <w:color w:val="000000" w:themeColor="text1"/>
          <w:szCs w:val="24"/>
          <w:lang w:eastAsia="en-GB"/>
        </w:rPr>
        <w:t>I</w:t>
      </w:r>
      <w:r w:rsidR="00B65073" w:rsidRPr="00833A01">
        <w:rPr>
          <w:rFonts w:ascii="Arial" w:eastAsia="Times New Roman" w:hAnsi="Arial" w:cs="Times New Roman"/>
          <w:color w:val="000000" w:themeColor="text1"/>
          <w:szCs w:val="24"/>
          <w:lang w:eastAsia="en-GB"/>
        </w:rPr>
        <w:t xml:space="preserve">ndoor meetings </w:t>
      </w:r>
      <w:r w:rsidRPr="00833A01">
        <w:rPr>
          <w:rFonts w:ascii="Arial" w:eastAsia="Times New Roman" w:hAnsi="Arial" w:cs="Times New Roman"/>
          <w:color w:val="000000" w:themeColor="text1"/>
          <w:szCs w:val="24"/>
          <w:lang w:eastAsia="en-GB"/>
        </w:rPr>
        <w:t xml:space="preserve">are held </w:t>
      </w:r>
      <w:r w:rsidR="00B65073" w:rsidRPr="00833A01">
        <w:rPr>
          <w:rFonts w:ascii="Arial" w:eastAsia="Times New Roman" w:hAnsi="Arial" w:cs="Times New Roman"/>
          <w:color w:val="000000" w:themeColor="text1"/>
          <w:szCs w:val="24"/>
          <w:lang w:eastAsia="en-GB"/>
        </w:rPr>
        <w:t>at Oswestry Methodist Church Hall, Castle Street, Oswestry SY11</w:t>
      </w:r>
      <w:r w:rsidR="00224684" w:rsidRPr="00833A01">
        <w:rPr>
          <w:rFonts w:ascii="Arial" w:eastAsia="Times New Roman" w:hAnsi="Arial" w:cs="Times New Roman"/>
          <w:color w:val="000000" w:themeColor="text1"/>
          <w:szCs w:val="24"/>
          <w:lang w:eastAsia="en-GB"/>
        </w:rPr>
        <w:t xml:space="preserve"> </w:t>
      </w:r>
      <w:r w:rsidR="00B65073" w:rsidRPr="00833A01">
        <w:rPr>
          <w:rFonts w:ascii="Arial" w:eastAsia="Times New Roman" w:hAnsi="Arial" w:cs="Times New Roman"/>
          <w:color w:val="000000" w:themeColor="text1"/>
          <w:szCs w:val="24"/>
          <w:lang w:eastAsia="en-GB"/>
        </w:rPr>
        <w:t>1JZ</w:t>
      </w:r>
      <w:r w:rsidR="009B68B1" w:rsidRPr="00833A01">
        <w:rPr>
          <w:rFonts w:ascii="Arial" w:eastAsia="Times New Roman" w:hAnsi="Arial" w:cs="Times New Roman"/>
          <w:color w:val="000000" w:themeColor="text1"/>
          <w:szCs w:val="24"/>
          <w:lang w:eastAsia="en-GB"/>
        </w:rPr>
        <w:t>, normally on the second Friday of the month, with some visits arranged</w:t>
      </w:r>
      <w:r w:rsidR="006137BC" w:rsidRPr="00833A01">
        <w:rPr>
          <w:rFonts w:ascii="Arial" w:eastAsia="Times New Roman" w:hAnsi="Arial" w:cs="Times New Roman"/>
          <w:color w:val="000000" w:themeColor="text1"/>
          <w:szCs w:val="24"/>
          <w:lang w:eastAsia="en-GB"/>
        </w:rPr>
        <w:t xml:space="preserve"> </w:t>
      </w:r>
      <w:r w:rsidR="009B68B1" w:rsidRPr="00833A01">
        <w:rPr>
          <w:rFonts w:ascii="Arial" w:eastAsia="Times New Roman" w:hAnsi="Arial" w:cs="Times New Roman"/>
          <w:color w:val="000000" w:themeColor="text1"/>
          <w:szCs w:val="24"/>
          <w:lang w:eastAsia="en-GB"/>
        </w:rPr>
        <w:t>during the summer</w:t>
      </w:r>
      <w:r w:rsidR="00B65073" w:rsidRPr="00833A01">
        <w:rPr>
          <w:rFonts w:ascii="Arial" w:eastAsia="Times New Roman" w:hAnsi="Arial" w:cs="Times New Roman"/>
          <w:color w:val="000000" w:themeColor="text1"/>
          <w:szCs w:val="24"/>
          <w:lang w:eastAsia="en-GB"/>
        </w:rPr>
        <w:t>.</w:t>
      </w:r>
      <w:r w:rsidR="00904A1A" w:rsidRPr="00833A01">
        <w:rPr>
          <w:rFonts w:ascii="Arial" w:eastAsia="Times New Roman" w:hAnsi="Arial" w:cs="Times New Roman"/>
          <w:color w:val="000000" w:themeColor="text1"/>
          <w:szCs w:val="24"/>
          <w:lang w:eastAsia="en-GB"/>
        </w:rPr>
        <w:t xml:space="preserve">    </w:t>
      </w:r>
    </w:p>
    <w:p w14:paraId="25A03B4C" w14:textId="4BDBE0D6" w:rsidR="00B65073" w:rsidRPr="00833A01" w:rsidRDefault="00B65073" w:rsidP="00541018">
      <w:pPr>
        <w:tabs>
          <w:tab w:val="left" w:pos="567"/>
          <w:tab w:val="left" w:pos="1701"/>
          <w:tab w:val="left" w:pos="2835"/>
          <w:tab w:val="center" w:pos="4820"/>
          <w:tab w:val="right" w:pos="9638"/>
        </w:tabs>
        <w:spacing w:before="120" w:after="100" w:afterAutospacing="1" w:line="240" w:lineRule="auto"/>
        <w:ind w:left="2495" w:hanging="2495"/>
        <w:jc w:val="center"/>
        <w:rPr>
          <w:rFonts w:ascii="Arial" w:eastAsia="Times New Roman" w:hAnsi="Arial" w:cs="Times New Roman"/>
          <w:color w:val="000000" w:themeColor="text1"/>
          <w:szCs w:val="24"/>
          <w:lang w:eastAsia="en-GB"/>
        </w:rPr>
      </w:pPr>
      <w:r w:rsidRPr="00833A01">
        <w:rPr>
          <w:rFonts w:ascii="Arial" w:eastAsia="Times New Roman" w:hAnsi="Arial" w:cs="Times New Roman"/>
          <w:color w:val="000000" w:themeColor="text1"/>
          <w:szCs w:val="24"/>
          <w:lang w:eastAsia="en-GB"/>
        </w:rPr>
        <w:t>Entry fee</w:t>
      </w:r>
      <w:r w:rsidR="00C13EE5" w:rsidRPr="00833A01">
        <w:rPr>
          <w:rFonts w:ascii="Arial" w:eastAsia="Times New Roman" w:hAnsi="Arial" w:cs="Times New Roman"/>
          <w:color w:val="000000" w:themeColor="text1"/>
          <w:szCs w:val="24"/>
          <w:lang w:eastAsia="en-GB"/>
        </w:rPr>
        <w:t xml:space="preserve"> to meetings</w:t>
      </w:r>
      <w:r w:rsidRPr="00833A01">
        <w:rPr>
          <w:rFonts w:ascii="Arial" w:eastAsia="Times New Roman" w:hAnsi="Arial" w:cs="Times New Roman"/>
          <w:color w:val="000000" w:themeColor="text1"/>
          <w:szCs w:val="24"/>
          <w:lang w:eastAsia="en-GB"/>
        </w:rPr>
        <w:t>: Members £2, visitors £5.</w:t>
      </w:r>
    </w:p>
    <w:p w14:paraId="0F0FA675" w14:textId="43ECA645" w:rsidR="00B65073" w:rsidRDefault="00B65073" w:rsidP="00FD33B6">
      <w:pPr>
        <w:widowControl w:val="0"/>
        <w:tabs>
          <w:tab w:val="left" w:pos="567"/>
          <w:tab w:val="left" w:pos="1701"/>
          <w:tab w:val="left" w:pos="2835"/>
          <w:tab w:val="left" w:pos="3969"/>
          <w:tab w:val="right" w:pos="9638"/>
        </w:tabs>
        <w:spacing w:after="0" w:line="240" w:lineRule="auto"/>
        <w:contextualSpacing/>
        <w:jc w:val="center"/>
        <w:outlineLvl w:val="1"/>
        <w:rPr>
          <w:rFonts w:ascii="Arial" w:eastAsia="Times New Roman" w:hAnsi="Arial" w:cs="Times New Roman"/>
          <w:b/>
          <w:bCs/>
          <w:sz w:val="32"/>
          <w:szCs w:val="36"/>
          <w:lang w:eastAsia="en-GB"/>
        </w:rPr>
      </w:pPr>
      <w:r w:rsidRPr="00430C6E">
        <w:rPr>
          <w:rFonts w:ascii="Arial" w:eastAsia="Times New Roman" w:hAnsi="Arial" w:cs="Times New Roman"/>
          <w:b/>
          <w:bCs/>
          <w:sz w:val="32"/>
          <w:szCs w:val="36"/>
          <w:lang w:eastAsia="en-GB"/>
        </w:rPr>
        <w:t>NEXT EVENT</w:t>
      </w:r>
    </w:p>
    <w:p w14:paraId="6178574E" w14:textId="77777777" w:rsidR="005C7DD1" w:rsidRDefault="005C7DD1" w:rsidP="00004E7B">
      <w:pPr>
        <w:shd w:val="clear" w:color="auto" w:fill="FFFFFF"/>
        <w:tabs>
          <w:tab w:val="left" w:pos="2835"/>
          <w:tab w:val="right" w:pos="9638"/>
        </w:tabs>
        <w:spacing w:after="0" w:line="240" w:lineRule="auto"/>
        <w:ind w:left="2835" w:hanging="3402"/>
        <w:rPr>
          <w:rFonts w:ascii="Arial" w:hAnsi="Arial"/>
          <w:b/>
          <w:bCs/>
          <w:color w:val="000000" w:themeColor="text1"/>
        </w:rPr>
      </w:pPr>
    </w:p>
    <w:p w14:paraId="78CB483E" w14:textId="17A39FE0" w:rsidR="00004E7B" w:rsidRPr="00004E7B" w:rsidRDefault="20E2934F" w:rsidP="5107B75F">
      <w:pPr>
        <w:tabs>
          <w:tab w:val="left" w:pos="567"/>
          <w:tab w:val="left" w:pos="1701"/>
          <w:tab w:val="left" w:pos="2835"/>
          <w:tab w:val="right" w:pos="9638"/>
        </w:tabs>
        <w:spacing w:after="0" w:line="240" w:lineRule="exact"/>
        <w:ind w:left="2835" w:hanging="3402"/>
        <w:rPr>
          <w:rFonts w:ascii="Arial" w:hAnsi="Arial"/>
          <w:color w:val="000000" w:themeColor="text1"/>
        </w:rPr>
      </w:pPr>
      <w:r w:rsidRPr="5107B75F">
        <w:rPr>
          <w:rFonts w:ascii="Arial" w:hAnsi="Arial"/>
          <w:b/>
          <w:bCs/>
          <w:color w:val="000000" w:themeColor="text1"/>
        </w:rPr>
        <w:t>Friday 14th November 7.30pm</w:t>
      </w:r>
      <w:r w:rsidR="00003CC3">
        <w:tab/>
      </w:r>
      <w:r w:rsidRPr="5107B75F">
        <w:rPr>
          <w:rFonts w:ascii="Arial" w:hAnsi="Arial"/>
          <w:b/>
          <w:bCs/>
          <w:color w:val="000000" w:themeColor="text1"/>
        </w:rPr>
        <w:t>Alison Utting,</w:t>
      </w:r>
      <w:r w:rsidRPr="5107B75F">
        <w:rPr>
          <w:rFonts w:ascii="Arial" w:hAnsi="Arial"/>
          <w:color w:val="000000" w:themeColor="text1"/>
        </w:rPr>
        <w:t xml:space="preserve"> </w:t>
      </w:r>
      <w:r w:rsidRPr="5107B75F">
        <w:rPr>
          <w:rFonts w:ascii="Arial" w:hAnsi="Arial"/>
          <w:i/>
          <w:iCs/>
          <w:color w:val="000000" w:themeColor="text1"/>
        </w:rPr>
        <w:t>“Aggie – a dramatic monologue telling the story of Dame Agnes Hunt”</w:t>
      </w:r>
      <w:r w:rsidRPr="5107B75F">
        <w:rPr>
          <w:rFonts w:ascii="Arial" w:hAnsi="Arial"/>
          <w:b/>
          <w:bCs/>
          <w:i/>
          <w:iCs/>
          <w:color w:val="000000" w:themeColor="text1"/>
        </w:rPr>
        <w:t xml:space="preserve"> </w:t>
      </w:r>
      <w:r w:rsidR="00003CC3" w:rsidRPr="5107B75F">
        <w:rPr>
          <w:rFonts w:ascii="Arial" w:hAnsi="Arial"/>
          <w:b/>
          <w:bCs/>
          <w:i/>
          <w:iCs/>
          <w:color w:val="000000" w:themeColor="text1"/>
        </w:rPr>
        <w:t xml:space="preserve">  </w:t>
      </w:r>
      <w:r w:rsidR="00004E7B" w:rsidRPr="5107B75F">
        <w:rPr>
          <w:rFonts w:ascii="Arial" w:hAnsi="Arial"/>
          <w:b/>
          <w:bCs/>
          <w:color w:val="000000" w:themeColor="text1"/>
        </w:rPr>
        <w:t xml:space="preserve"> </w:t>
      </w:r>
    </w:p>
    <w:p w14:paraId="2E3FC2EA" w14:textId="0EF95F94" w:rsidR="00B65073" w:rsidRPr="003A7658" w:rsidRDefault="00004E7B" w:rsidP="005C7DD1">
      <w:pPr>
        <w:shd w:val="clear" w:color="auto" w:fill="FFFFFF"/>
        <w:tabs>
          <w:tab w:val="left" w:pos="2835"/>
          <w:tab w:val="right" w:pos="9638"/>
        </w:tabs>
        <w:spacing w:after="0" w:line="240" w:lineRule="auto"/>
        <w:ind w:left="2835" w:hanging="2835"/>
        <w:rPr>
          <w:rFonts w:ascii="Arial" w:hAnsi="Arial"/>
          <w:b/>
          <w:bCs/>
          <w:color w:val="000000" w:themeColor="text1"/>
        </w:rPr>
      </w:pPr>
      <w:r>
        <w:rPr>
          <w:rFonts w:ascii="Arial" w:hAnsi="Arial"/>
          <w:color w:val="000000" w:themeColor="text1"/>
        </w:rPr>
        <w:tab/>
      </w:r>
      <w:r w:rsidR="00B65073" w:rsidRPr="00C009CB">
        <w:rPr>
          <w:rFonts w:ascii="Arial" w:eastAsia="Times New Roman" w:hAnsi="Arial" w:cs="Times New Roman"/>
          <w:color w:val="000000" w:themeColor="text1"/>
          <w:szCs w:val="24"/>
          <w:lang w:eastAsia="en-GB"/>
        </w:rPr>
        <w:t>- - - - - -</w:t>
      </w:r>
      <w:r w:rsidR="00910C92" w:rsidRPr="00C009CB">
        <w:rPr>
          <w:rFonts w:ascii="Arial" w:eastAsia="Times New Roman" w:hAnsi="Arial" w:cs="Times New Roman"/>
          <w:color w:val="000000" w:themeColor="text1"/>
          <w:szCs w:val="24"/>
          <w:lang w:eastAsia="en-GB"/>
        </w:rPr>
        <w:t xml:space="preserve"> - - - - - - - - - - - - - - -</w:t>
      </w:r>
    </w:p>
    <w:p w14:paraId="51A2C430" w14:textId="6C3649DB" w:rsidR="001A2640" w:rsidRDefault="00727453" w:rsidP="000332C0">
      <w:pPr>
        <w:tabs>
          <w:tab w:val="left" w:pos="567"/>
          <w:tab w:val="left" w:pos="1701"/>
          <w:tab w:val="left" w:pos="2835"/>
          <w:tab w:val="right" w:pos="9638"/>
        </w:tabs>
        <w:spacing w:before="100" w:beforeAutospacing="1" w:after="120" w:line="220" w:lineRule="exact"/>
        <w:ind w:left="2835" w:hanging="3402"/>
        <w:rPr>
          <w:rFonts w:ascii="Arial" w:hAnsi="Arial"/>
        </w:rPr>
      </w:pPr>
      <w:r w:rsidRPr="003A2CA1">
        <w:rPr>
          <w:rFonts w:ascii="Arial" w:eastAsia="Times New Roman" w:hAnsi="Arial" w:cs="Times New Roman"/>
          <w:color w:val="000000" w:themeColor="text1"/>
          <w:szCs w:val="24"/>
          <w:lang w:eastAsia="en-GB"/>
        </w:rPr>
        <w:t xml:space="preserve">Friday 10th </w:t>
      </w:r>
      <w:proofErr w:type="gramStart"/>
      <w:r w:rsidRPr="003A2CA1">
        <w:rPr>
          <w:rFonts w:ascii="Arial" w:eastAsia="Times New Roman" w:hAnsi="Arial" w:cs="Times New Roman"/>
          <w:color w:val="000000" w:themeColor="text1"/>
          <w:szCs w:val="24"/>
          <w:lang w:eastAsia="en-GB"/>
        </w:rPr>
        <w:t>January  7</w:t>
      </w:r>
      <w:proofErr w:type="gramEnd"/>
      <w:r w:rsidRPr="003A2CA1">
        <w:rPr>
          <w:rFonts w:ascii="Arial" w:eastAsia="Times New Roman" w:hAnsi="Arial" w:cs="Times New Roman"/>
          <w:color w:val="000000" w:themeColor="text1"/>
          <w:szCs w:val="24"/>
          <w:lang w:eastAsia="en-GB"/>
        </w:rPr>
        <w:t>.30pm</w:t>
      </w:r>
      <w:r>
        <w:rPr>
          <w:rFonts w:ascii="Arial" w:eastAsia="Times New Roman" w:hAnsi="Arial" w:cs="Times New Roman"/>
          <w:color w:val="000000" w:themeColor="text1"/>
          <w:szCs w:val="24"/>
          <w:lang w:eastAsia="en-GB"/>
        </w:rPr>
        <w:tab/>
      </w:r>
      <w:r w:rsidRPr="00727453">
        <w:rPr>
          <w:rFonts w:ascii="Arial" w:eastAsia="Times New Roman" w:hAnsi="Arial" w:cs="Times New Roman"/>
          <w:b/>
          <w:bCs/>
          <w:color w:val="000000" w:themeColor="text1"/>
          <w:szCs w:val="24"/>
          <w:lang w:eastAsia="en-GB"/>
        </w:rPr>
        <w:t>Dr David Parsons</w:t>
      </w:r>
      <w:r w:rsidRPr="00727453">
        <w:rPr>
          <w:rFonts w:ascii="Arial" w:eastAsia="Times New Roman" w:hAnsi="Arial" w:cs="Times New Roman"/>
          <w:color w:val="000000" w:themeColor="text1"/>
          <w:szCs w:val="24"/>
          <w:lang w:eastAsia="en-GB"/>
        </w:rPr>
        <w:t xml:space="preserve">, </w:t>
      </w:r>
      <w:r w:rsidRPr="000332C0">
        <w:rPr>
          <w:rFonts w:ascii="Arial" w:eastAsia="Times New Roman" w:hAnsi="Arial" w:cs="Times New Roman"/>
          <w:i/>
          <w:iCs/>
          <w:color w:val="000000" w:themeColor="text1"/>
          <w:szCs w:val="24"/>
          <w:lang w:eastAsia="en-GB"/>
        </w:rPr>
        <w:t xml:space="preserve">“Welsh and English in Medieval Oswestry: The Evidence of </w:t>
      </w:r>
      <w:proofErr w:type="gramStart"/>
      <w:r w:rsidRPr="000332C0">
        <w:rPr>
          <w:rFonts w:ascii="Arial" w:eastAsia="Times New Roman" w:hAnsi="Arial" w:cs="Times New Roman"/>
          <w:i/>
          <w:iCs/>
          <w:color w:val="000000" w:themeColor="text1"/>
          <w:szCs w:val="24"/>
          <w:lang w:eastAsia="en-GB"/>
        </w:rPr>
        <w:t>Place-Names</w:t>
      </w:r>
      <w:proofErr w:type="gramEnd"/>
      <w:r w:rsidR="000332C0" w:rsidRPr="000332C0">
        <w:rPr>
          <w:rFonts w:ascii="Arial" w:eastAsia="Times New Roman" w:hAnsi="Arial" w:cs="Times New Roman"/>
          <w:i/>
          <w:iCs/>
          <w:color w:val="000000" w:themeColor="text1"/>
          <w:szCs w:val="24"/>
          <w:lang w:eastAsia="en-GB"/>
        </w:rPr>
        <w:t>”</w:t>
      </w:r>
    </w:p>
    <w:p w14:paraId="689E0DE0" w14:textId="698C920F" w:rsidR="00727453" w:rsidRPr="00727453" w:rsidRDefault="00727453" w:rsidP="00727453">
      <w:pPr>
        <w:tabs>
          <w:tab w:val="left" w:pos="567"/>
          <w:tab w:val="left" w:pos="1701"/>
          <w:tab w:val="left" w:pos="2835"/>
          <w:tab w:val="right" w:pos="9638"/>
        </w:tabs>
        <w:spacing w:before="100" w:beforeAutospacing="1" w:after="0" w:line="240" w:lineRule="exact"/>
        <w:ind w:left="2835" w:hanging="3402"/>
        <w:rPr>
          <w:rFonts w:ascii="Arial" w:hAnsi="Arial"/>
          <w:color w:val="000000" w:themeColor="text1"/>
        </w:rPr>
      </w:pPr>
      <w:r w:rsidRPr="00131DC7">
        <w:rPr>
          <w:rFonts w:ascii="Arial" w:hAnsi="Arial"/>
          <w:color w:val="000000" w:themeColor="text1"/>
        </w:rPr>
        <w:t>Friday 14th February 7</w:t>
      </w:r>
      <w:r w:rsidR="006901B6" w:rsidRPr="00131DC7">
        <w:rPr>
          <w:rFonts w:ascii="Arial" w:hAnsi="Arial"/>
          <w:color w:val="000000" w:themeColor="text1"/>
        </w:rPr>
        <w:t>.</w:t>
      </w:r>
      <w:r w:rsidRPr="00131DC7">
        <w:rPr>
          <w:rFonts w:ascii="Arial" w:hAnsi="Arial"/>
          <w:color w:val="000000" w:themeColor="text1"/>
        </w:rPr>
        <w:t>30pm</w:t>
      </w:r>
      <w:r>
        <w:rPr>
          <w:rFonts w:ascii="Arial" w:hAnsi="Arial"/>
          <w:color w:val="000000" w:themeColor="text1"/>
        </w:rPr>
        <w:tab/>
      </w:r>
      <w:r w:rsidRPr="00727453">
        <w:rPr>
          <w:rFonts w:ascii="Arial" w:hAnsi="Arial"/>
          <w:b/>
          <w:bCs/>
          <w:color w:val="000000" w:themeColor="text1"/>
        </w:rPr>
        <w:t>Dr Judith Everard</w:t>
      </w:r>
      <w:r w:rsidRPr="00727453">
        <w:rPr>
          <w:rFonts w:ascii="Arial" w:hAnsi="Arial"/>
          <w:color w:val="000000" w:themeColor="text1"/>
        </w:rPr>
        <w:t xml:space="preserve">, </w:t>
      </w:r>
      <w:r w:rsidRPr="000332C0">
        <w:rPr>
          <w:rFonts w:ascii="Arial" w:hAnsi="Arial"/>
          <w:i/>
          <w:iCs/>
          <w:color w:val="000000" w:themeColor="text1"/>
        </w:rPr>
        <w:t>“The early development of the Shropshire towns of            Newport and Wem</w:t>
      </w:r>
      <w:r w:rsidR="006901B6" w:rsidRPr="000332C0">
        <w:rPr>
          <w:rFonts w:ascii="Arial" w:hAnsi="Arial"/>
          <w:i/>
          <w:iCs/>
          <w:color w:val="000000" w:themeColor="text1"/>
        </w:rPr>
        <w:t>”</w:t>
      </w:r>
    </w:p>
    <w:p w14:paraId="43644214" w14:textId="02E96574" w:rsidR="00727453" w:rsidRPr="00727453" w:rsidRDefault="006901B6" w:rsidP="00727453">
      <w:pPr>
        <w:tabs>
          <w:tab w:val="left" w:pos="567"/>
          <w:tab w:val="left" w:pos="1701"/>
          <w:tab w:val="left" w:pos="2835"/>
          <w:tab w:val="right" w:pos="9638"/>
        </w:tabs>
        <w:spacing w:before="100" w:beforeAutospacing="1" w:after="0" w:line="240" w:lineRule="exact"/>
        <w:ind w:left="2835" w:hanging="3402"/>
        <w:rPr>
          <w:rFonts w:ascii="Arial" w:hAnsi="Arial"/>
          <w:color w:val="000000" w:themeColor="text1"/>
        </w:rPr>
      </w:pPr>
      <w:r w:rsidRPr="00AE2FFE">
        <w:rPr>
          <w:rFonts w:ascii="Arial" w:hAnsi="Arial"/>
          <w:color w:val="000000" w:themeColor="text1"/>
        </w:rPr>
        <w:t>Friday 14th March 7.30pm</w:t>
      </w:r>
      <w:r w:rsidR="00727453" w:rsidRPr="00AE2FFE">
        <w:rPr>
          <w:rFonts w:ascii="Arial" w:hAnsi="Arial"/>
          <w:color w:val="000000" w:themeColor="text1"/>
        </w:rPr>
        <w:t>.</w:t>
      </w:r>
      <w:r w:rsidR="00727453" w:rsidRPr="00727453">
        <w:rPr>
          <w:rFonts w:ascii="Arial" w:hAnsi="Arial"/>
          <w:color w:val="000000" w:themeColor="text1"/>
        </w:rPr>
        <w:t xml:space="preserve">  </w:t>
      </w:r>
      <w:r>
        <w:rPr>
          <w:rFonts w:ascii="Arial" w:hAnsi="Arial"/>
          <w:color w:val="000000" w:themeColor="text1"/>
        </w:rPr>
        <w:tab/>
      </w:r>
      <w:r w:rsidRPr="006901B6">
        <w:rPr>
          <w:rFonts w:ascii="Arial" w:hAnsi="Arial"/>
          <w:b/>
          <w:bCs/>
          <w:color w:val="000000" w:themeColor="text1"/>
        </w:rPr>
        <w:t>OBHAG's AGM</w:t>
      </w:r>
      <w:r w:rsidRPr="006901B6">
        <w:rPr>
          <w:rFonts w:ascii="Arial" w:hAnsi="Arial"/>
          <w:color w:val="000000" w:themeColor="text1"/>
        </w:rPr>
        <w:t xml:space="preserve"> </w:t>
      </w:r>
      <w:r>
        <w:rPr>
          <w:rFonts w:ascii="Arial" w:hAnsi="Arial"/>
          <w:color w:val="000000" w:themeColor="text1"/>
        </w:rPr>
        <w:t>followed by a</w:t>
      </w:r>
      <w:r w:rsidR="00727453" w:rsidRPr="00727453">
        <w:rPr>
          <w:rFonts w:ascii="Arial" w:hAnsi="Arial"/>
          <w:color w:val="000000" w:themeColor="text1"/>
        </w:rPr>
        <w:t xml:space="preserve">nnual lecture by our President, </w:t>
      </w:r>
      <w:r w:rsidR="00727453" w:rsidRPr="006901B6">
        <w:rPr>
          <w:rFonts w:ascii="Arial" w:hAnsi="Arial"/>
          <w:b/>
          <w:bCs/>
          <w:color w:val="000000" w:themeColor="text1"/>
        </w:rPr>
        <w:t>Tim Malim</w:t>
      </w:r>
      <w:r w:rsidR="00BE734C">
        <w:rPr>
          <w:rFonts w:ascii="Arial" w:hAnsi="Arial"/>
          <w:b/>
          <w:bCs/>
          <w:color w:val="000000" w:themeColor="text1"/>
        </w:rPr>
        <w:t xml:space="preserve">, </w:t>
      </w:r>
      <w:r w:rsidR="00BE734C" w:rsidRPr="00BE734C">
        <w:rPr>
          <w:rFonts w:ascii="Arial" w:hAnsi="Arial"/>
          <w:i/>
          <w:iCs/>
          <w:color w:val="000000" w:themeColor="text1"/>
        </w:rPr>
        <w:t>“Wat’s and Offa’s Dykes: chronology and character”</w:t>
      </w:r>
      <w:r w:rsidR="00BE734C" w:rsidRPr="00BE734C">
        <w:rPr>
          <w:rFonts w:ascii="Arial" w:hAnsi="Arial"/>
          <w:color w:val="000000" w:themeColor="text1"/>
        </w:rPr>
        <w:t>.</w:t>
      </w:r>
    </w:p>
    <w:p w14:paraId="162CAE1C" w14:textId="741E607D" w:rsidR="00727453" w:rsidRPr="00727453" w:rsidRDefault="006901B6" w:rsidP="00727453">
      <w:pPr>
        <w:tabs>
          <w:tab w:val="left" w:pos="567"/>
          <w:tab w:val="left" w:pos="1701"/>
          <w:tab w:val="left" w:pos="2835"/>
          <w:tab w:val="right" w:pos="9638"/>
        </w:tabs>
        <w:spacing w:before="100" w:beforeAutospacing="1" w:after="0" w:line="240" w:lineRule="exact"/>
        <w:ind w:left="2835" w:hanging="3402"/>
        <w:rPr>
          <w:rFonts w:ascii="Arial" w:hAnsi="Arial"/>
          <w:color w:val="000000" w:themeColor="text1"/>
        </w:rPr>
      </w:pPr>
      <w:r w:rsidRPr="00AE2FFE">
        <w:rPr>
          <w:rFonts w:ascii="Arial" w:hAnsi="Arial"/>
          <w:color w:val="000000" w:themeColor="text1"/>
        </w:rPr>
        <w:t>Friday 11th April 7.30pm</w:t>
      </w:r>
      <w:r>
        <w:rPr>
          <w:rFonts w:ascii="Arial" w:hAnsi="Arial"/>
          <w:b/>
          <w:bCs/>
          <w:color w:val="000000" w:themeColor="text1"/>
        </w:rPr>
        <w:tab/>
      </w:r>
      <w:r w:rsidR="00727453" w:rsidRPr="006901B6">
        <w:rPr>
          <w:rFonts w:ascii="Arial" w:hAnsi="Arial"/>
          <w:b/>
          <w:bCs/>
          <w:color w:val="000000" w:themeColor="text1"/>
        </w:rPr>
        <w:t>Sara Downs</w:t>
      </w:r>
      <w:r w:rsidR="00727453" w:rsidRPr="00727453">
        <w:rPr>
          <w:rFonts w:ascii="Arial" w:hAnsi="Arial"/>
          <w:color w:val="000000" w:themeColor="text1"/>
        </w:rPr>
        <w:t xml:space="preserve">, </w:t>
      </w:r>
      <w:r w:rsidRPr="006901B6">
        <w:rPr>
          <w:rFonts w:ascii="Arial" w:hAnsi="Arial"/>
          <w:i/>
          <w:iCs/>
          <w:color w:val="000000" w:themeColor="text1"/>
        </w:rPr>
        <w:t>“</w:t>
      </w:r>
      <w:r w:rsidR="00727453" w:rsidRPr="006901B6">
        <w:rPr>
          <w:rFonts w:ascii="Arial" w:hAnsi="Arial"/>
          <w:i/>
          <w:iCs/>
          <w:color w:val="000000" w:themeColor="text1"/>
        </w:rPr>
        <w:t>Women landholders in the lordships of Ellesmere and Whitchurch, 1760-1860</w:t>
      </w:r>
      <w:r w:rsidRPr="006901B6">
        <w:rPr>
          <w:rFonts w:ascii="Arial" w:hAnsi="Arial"/>
          <w:i/>
          <w:iCs/>
          <w:color w:val="000000" w:themeColor="text1"/>
        </w:rPr>
        <w:t>”</w:t>
      </w:r>
      <w:r w:rsidR="00BE734C">
        <w:rPr>
          <w:rFonts w:ascii="Arial" w:hAnsi="Arial"/>
          <w:i/>
          <w:iCs/>
          <w:color w:val="000000" w:themeColor="text1"/>
        </w:rPr>
        <w:t>.</w:t>
      </w:r>
      <w:r w:rsidR="00727453" w:rsidRPr="00727453">
        <w:rPr>
          <w:rFonts w:ascii="Arial" w:hAnsi="Arial"/>
          <w:color w:val="000000" w:themeColor="text1"/>
        </w:rPr>
        <w:t xml:space="preserve"> </w:t>
      </w:r>
    </w:p>
    <w:p w14:paraId="53B35735" w14:textId="21BC13E3" w:rsidR="00727453" w:rsidRPr="00727453" w:rsidRDefault="006901B6" w:rsidP="00727453">
      <w:pPr>
        <w:tabs>
          <w:tab w:val="left" w:pos="567"/>
          <w:tab w:val="left" w:pos="1701"/>
          <w:tab w:val="left" w:pos="2835"/>
          <w:tab w:val="right" w:pos="9638"/>
        </w:tabs>
        <w:spacing w:before="100" w:beforeAutospacing="1" w:after="0" w:line="240" w:lineRule="exact"/>
        <w:ind w:left="2835" w:hanging="3402"/>
        <w:rPr>
          <w:rFonts w:ascii="Arial" w:hAnsi="Arial"/>
          <w:color w:val="000000" w:themeColor="text1"/>
        </w:rPr>
      </w:pPr>
      <w:r w:rsidRPr="00AE2FFE">
        <w:rPr>
          <w:rFonts w:ascii="Arial" w:hAnsi="Arial"/>
          <w:color w:val="000000" w:themeColor="text1"/>
        </w:rPr>
        <w:t>Friday 9th May 7.30pm</w:t>
      </w:r>
      <w:r w:rsidRPr="006901B6">
        <w:rPr>
          <w:rFonts w:ascii="Arial" w:hAnsi="Arial"/>
          <w:color w:val="000000" w:themeColor="text1"/>
        </w:rPr>
        <w:t xml:space="preserve"> </w:t>
      </w:r>
      <w:r>
        <w:rPr>
          <w:rFonts w:ascii="Arial" w:hAnsi="Arial"/>
          <w:color w:val="000000" w:themeColor="text1"/>
        </w:rPr>
        <w:tab/>
      </w:r>
      <w:r w:rsidR="00CA2234">
        <w:rPr>
          <w:rFonts w:ascii="Arial" w:hAnsi="Arial"/>
          <w:b/>
          <w:bCs/>
          <w:color w:val="000000" w:themeColor="text1"/>
        </w:rPr>
        <w:t>John Pryce-Jones</w:t>
      </w:r>
      <w:r w:rsidR="00727453" w:rsidRPr="00727453">
        <w:rPr>
          <w:rFonts w:ascii="Arial" w:hAnsi="Arial"/>
          <w:color w:val="000000" w:themeColor="text1"/>
        </w:rPr>
        <w:t xml:space="preserve">, </w:t>
      </w:r>
      <w:r w:rsidRPr="006901B6">
        <w:rPr>
          <w:rFonts w:ascii="Arial" w:hAnsi="Arial"/>
          <w:i/>
          <w:iCs/>
          <w:color w:val="000000" w:themeColor="text1"/>
        </w:rPr>
        <w:t>“</w:t>
      </w:r>
      <w:r w:rsidR="00CA2234">
        <w:rPr>
          <w:rFonts w:ascii="Arial" w:hAnsi="Arial"/>
          <w:i/>
          <w:iCs/>
          <w:color w:val="000000" w:themeColor="text1"/>
        </w:rPr>
        <w:t>Oswestry 700 years ago – and its charter of 1324</w:t>
      </w:r>
      <w:r w:rsidRPr="006901B6">
        <w:rPr>
          <w:rFonts w:ascii="Arial" w:hAnsi="Arial"/>
          <w:i/>
          <w:iCs/>
          <w:color w:val="000000" w:themeColor="text1"/>
        </w:rPr>
        <w:t>”</w:t>
      </w:r>
      <w:r w:rsidR="00727453" w:rsidRPr="00727453">
        <w:rPr>
          <w:rFonts w:ascii="Arial" w:hAnsi="Arial"/>
          <w:color w:val="000000" w:themeColor="text1"/>
        </w:rPr>
        <w:t xml:space="preserve"> </w:t>
      </w:r>
    </w:p>
    <w:p w14:paraId="60B173F5" w14:textId="6967A180" w:rsidR="00931F8F" w:rsidRDefault="00B20F0A" w:rsidP="00931F8F">
      <w:pPr>
        <w:tabs>
          <w:tab w:val="left" w:pos="567"/>
          <w:tab w:val="left" w:pos="1701"/>
          <w:tab w:val="left" w:pos="2835"/>
          <w:tab w:val="right" w:pos="9638"/>
        </w:tabs>
        <w:spacing w:before="100" w:beforeAutospacing="1" w:after="0" w:line="240" w:lineRule="exact"/>
        <w:ind w:left="2835" w:hanging="3402"/>
        <w:jc w:val="both"/>
        <w:rPr>
          <w:rFonts w:ascii="Arial" w:hAnsi="Arial"/>
          <w:i/>
          <w:iCs/>
          <w:color w:val="000000" w:themeColor="text1"/>
        </w:rPr>
      </w:pPr>
      <w:r>
        <w:rPr>
          <w:rFonts w:ascii="Arial" w:hAnsi="Arial"/>
          <w:i/>
          <w:iCs/>
          <w:color w:val="000000" w:themeColor="text1"/>
        </w:rPr>
        <w:t>Summer v</w:t>
      </w:r>
      <w:r w:rsidR="00727453" w:rsidRPr="00260387">
        <w:rPr>
          <w:rFonts w:ascii="Arial" w:hAnsi="Arial"/>
          <w:i/>
          <w:iCs/>
          <w:color w:val="000000" w:themeColor="text1"/>
        </w:rPr>
        <w:t>isits</w:t>
      </w:r>
      <w:r w:rsidR="00260387" w:rsidRPr="00260387">
        <w:rPr>
          <w:rFonts w:ascii="Arial" w:hAnsi="Arial"/>
          <w:i/>
          <w:iCs/>
          <w:color w:val="000000" w:themeColor="text1"/>
        </w:rPr>
        <w:t xml:space="preserve"> and </w:t>
      </w:r>
      <w:r w:rsidR="00727453" w:rsidRPr="00260387">
        <w:rPr>
          <w:rFonts w:ascii="Arial" w:hAnsi="Arial"/>
          <w:i/>
          <w:iCs/>
          <w:color w:val="000000" w:themeColor="text1"/>
        </w:rPr>
        <w:t>walk</w:t>
      </w:r>
      <w:r w:rsidR="0087692C">
        <w:rPr>
          <w:rFonts w:ascii="Arial" w:hAnsi="Arial"/>
          <w:i/>
          <w:iCs/>
          <w:color w:val="000000" w:themeColor="text1"/>
        </w:rPr>
        <w:t xml:space="preserve">  </w:t>
      </w:r>
      <w:r w:rsidR="0087692C">
        <w:rPr>
          <w:rFonts w:ascii="Arial" w:hAnsi="Arial"/>
          <w:i/>
          <w:iCs/>
          <w:color w:val="000000" w:themeColor="text1"/>
        </w:rPr>
        <w:tab/>
      </w:r>
      <w:r w:rsidR="0087692C">
        <w:rPr>
          <w:rFonts w:ascii="Arial" w:hAnsi="Arial"/>
          <w:i/>
          <w:iCs/>
          <w:color w:val="000000" w:themeColor="text1"/>
        </w:rPr>
        <w:tab/>
      </w:r>
    </w:p>
    <w:p w14:paraId="6DC37342" w14:textId="0CAA7083" w:rsidR="006E425B" w:rsidRPr="009B4554" w:rsidRDefault="00260387" w:rsidP="00931F8F">
      <w:pPr>
        <w:spacing w:before="120" w:after="0"/>
        <w:ind w:left="2835" w:hanging="3402"/>
        <w:rPr>
          <w:rFonts w:ascii="Arial" w:hAnsi="Arial" w:cs="Arial"/>
          <w:szCs w:val="24"/>
        </w:rPr>
      </w:pPr>
      <w:r w:rsidRPr="00003CC3">
        <w:rPr>
          <w:rFonts w:ascii="Arial" w:hAnsi="Arial"/>
          <w:color w:val="000000" w:themeColor="text1"/>
        </w:rPr>
        <w:t>Tuesday 10th June 6.15pm</w:t>
      </w:r>
      <w:r w:rsidR="00931F8F">
        <w:rPr>
          <w:rFonts w:ascii="Arial" w:hAnsi="Arial"/>
          <w:color w:val="000000" w:themeColor="text1"/>
        </w:rPr>
        <w:tab/>
        <w:t>V</w:t>
      </w:r>
      <w:r w:rsidRPr="00260387">
        <w:rPr>
          <w:rFonts w:ascii="Arial" w:hAnsi="Arial"/>
          <w:color w:val="000000" w:themeColor="text1"/>
        </w:rPr>
        <w:t xml:space="preserve">isit to </w:t>
      </w:r>
      <w:r w:rsidR="006E425B" w:rsidRPr="009B4554">
        <w:rPr>
          <w:rFonts w:ascii="Arial" w:hAnsi="Arial" w:cs="Arial"/>
          <w:b/>
          <w:bCs/>
          <w:szCs w:val="24"/>
        </w:rPr>
        <w:t>Halston Chapel</w:t>
      </w:r>
      <w:r w:rsidR="006E425B">
        <w:rPr>
          <w:rFonts w:ascii="Arial" w:hAnsi="Arial" w:cs="Arial"/>
          <w:b/>
          <w:bCs/>
          <w:szCs w:val="24"/>
        </w:rPr>
        <w:t xml:space="preserve"> </w:t>
      </w:r>
    </w:p>
    <w:p w14:paraId="7E299E96" w14:textId="2C237A98" w:rsidR="006E425B" w:rsidRPr="009B4554" w:rsidRDefault="006E425B" w:rsidP="00BB75BA">
      <w:pPr>
        <w:spacing w:after="0"/>
        <w:ind w:left="2835"/>
        <w:jc w:val="both"/>
        <w:rPr>
          <w:rFonts w:ascii="Arial" w:hAnsi="Arial" w:cs="Arial"/>
          <w:szCs w:val="24"/>
        </w:rPr>
      </w:pPr>
      <w:r w:rsidRPr="009B4554">
        <w:rPr>
          <w:rFonts w:ascii="Arial" w:hAnsi="Arial" w:cs="Arial"/>
          <w:szCs w:val="24"/>
        </w:rPr>
        <w:t xml:space="preserve">Situated in the grounds of Halston Hall, to the east of Whittington, </w:t>
      </w:r>
      <w:r w:rsidR="009C1C52">
        <w:rPr>
          <w:rFonts w:ascii="Arial" w:hAnsi="Arial" w:cs="Arial"/>
          <w:szCs w:val="24"/>
        </w:rPr>
        <w:t xml:space="preserve">SY11 4NS, </w:t>
      </w:r>
      <w:r w:rsidRPr="009B4554">
        <w:rPr>
          <w:rFonts w:ascii="Arial" w:hAnsi="Arial" w:cs="Arial"/>
          <w:szCs w:val="24"/>
        </w:rPr>
        <w:t xml:space="preserve">this half-timbered chapel was built for the Knights Hospitallers who had a base at Halston from the 12th century.  Since the Dissolution it has belonged to the owners of Halston – who, from the late 16th century to 1847 were the </w:t>
      </w:r>
      <w:proofErr w:type="spellStart"/>
      <w:r w:rsidRPr="009B4554">
        <w:rPr>
          <w:rFonts w:ascii="Arial" w:hAnsi="Arial" w:cs="Arial"/>
          <w:szCs w:val="24"/>
        </w:rPr>
        <w:t>Myttons</w:t>
      </w:r>
      <w:proofErr w:type="spellEnd"/>
      <w:r w:rsidRPr="009B4554">
        <w:rPr>
          <w:rFonts w:ascii="Arial" w:hAnsi="Arial" w:cs="Arial"/>
          <w:szCs w:val="24"/>
        </w:rPr>
        <w:t xml:space="preserve">, including ‘Mad Jack’ </w:t>
      </w:r>
      <w:proofErr w:type="spellStart"/>
      <w:r w:rsidRPr="009B4554">
        <w:rPr>
          <w:rFonts w:ascii="Arial" w:hAnsi="Arial" w:cs="Arial"/>
          <w:szCs w:val="24"/>
        </w:rPr>
        <w:t>Mytton</w:t>
      </w:r>
      <w:proofErr w:type="spellEnd"/>
      <w:r w:rsidRPr="009B4554">
        <w:rPr>
          <w:rFonts w:ascii="Arial" w:hAnsi="Arial" w:cs="Arial"/>
          <w:szCs w:val="24"/>
        </w:rPr>
        <w:t>.  The chapel’s timbers have been dated to 1437/8; there is an 18</w:t>
      </w:r>
      <w:r w:rsidRPr="009B4554">
        <w:rPr>
          <w:rFonts w:ascii="Arial" w:hAnsi="Arial" w:cs="Arial"/>
          <w:szCs w:val="24"/>
          <w:vertAlign w:val="superscript"/>
        </w:rPr>
        <w:t>th</w:t>
      </w:r>
      <w:r w:rsidRPr="009B4554">
        <w:rPr>
          <w:rFonts w:ascii="Arial" w:hAnsi="Arial" w:cs="Arial"/>
          <w:szCs w:val="24"/>
        </w:rPr>
        <w:t xml:space="preserve"> century brick tower; and fittings of the 17th and 18th century.</w:t>
      </w:r>
    </w:p>
    <w:p w14:paraId="1DB5EB30" w14:textId="77777777" w:rsidR="006E425B" w:rsidRPr="009B4554" w:rsidRDefault="006E425B" w:rsidP="00EA2B18">
      <w:pPr>
        <w:spacing w:after="0"/>
        <w:ind w:left="-567"/>
        <w:rPr>
          <w:rFonts w:ascii="Arial" w:hAnsi="Arial" w:cs="Arial"/>
          <w:szCs w:val="24"/>
        </w:rPr>
      </w:pPr>
    </w:p>
    <w:p w14:paraId="48FDF55B" w14:textId="6CA66B0D" w:rsidR="006E425B" w:rsidRDefault="005C7DD1" w:rsidP="00003CC3">
      <w:pPr>
        <w:tabs>
          <w:tab w:val="left" w:pos="2835"/>
        </w:tabs>
        <w:spacing w:after="0" w:line="240" w:lineRule="auto"/>
        <w:ind w:left="2835" w:hanging="2835"/>
        <w:rPr>
          <w:rFonts w:ascii="Arial" w:eastAsia="Times New Roman" w:hAnsi="Arial" w:cs="Arial"/>
          <w:color w:val="000000"/>
          <w:szCs w:val="24"/>
          <w:lang w:eastAsia="en-GB"/>
        </w:rPr>
      </w:pPr>
      <w:r>
        <w:rPr>
          <w:rFonts w:ascii="Arial" w:eastAsia="Times New Roman" w:hAnsi="Arial" w:cs="Arial"/>
          <w:color w:val="000000"/>
          <w:szCs w:val="24"/>
          <w:lang w:eastAsia="en-GB"/>
        </w:rPr>
        <w:tab/>
      </w:r>
      <w:r w:rsidR="006E425B" w:rsidRPr="009B4554">
        <w:rPr>
          <w:rFonts w:ascii="Arial" w:eastAsia="Times New Roman" w:hAnsi="Arial" w:cs="Arial"/>
          <w:color w:val="000000"/>
          <w:szCs w:val="24"/>
          <w:lang w:eastAsia="en-GB"/>
        </w:rPr>
        <w:t>Visit arranged courtesy of the owners Rupert &amp; Harriet Harvey.</w:t>
      </w:r>
      <w:r w:rsidR="00931F8F">
        <w:rPr>
          <w:rFonts w:ascii="Arial" w:eastAsia="Times New Roman" w:hAnsi="Arial" w:cs="Arial"/>
          <w:color w:val="000000"/>
          <w:szCs w:val="24"/>
          <w:lang w:eastAsia="en-GB"/>
        </w:rPr>
        <w:tab/>
      </w:r>
      <w:r w:rsidR="006E425B" w:rsidRPr="009B4554">
        <w:rPr>
          <w:rFonts w:ascii="Arial" w:eastAsia="Times New Roman" w:hAnsi="Arial" w:cs="Arial"/>
          <w:color w:val="000000"/>
          <w:szCs w:val="24"/>
          <w:lang w:eastAsia="en-GB"/>
        </w:rPr>
        <w:t>Cost: members</w:t>
      </w:r>
      <w:r w:rsidR="00222CE0">
        <w:rPr>
          <w:rFonts w:ascii="Arial" w:eastAsia="Times New Roman" w:hAnsi="Arial" w:cs="Arial"/>
          <w:color w:val="000000"/>
          <w:szCs w:val="24"/>
          <w:lang w:eastAsia="en-GB"/>
        </w:rPr>
        <w:t xml:space="preserve"> £5</w:t>
      </w:r>
      <w:r w:rsidR="006E425B" w:rsidRPr="009B4554">
        <w:rPr>
          <w:rFonts w:ascii="Arial" w:eastAsia="Times New Roman" w:hAnsi="Arial" w:cs="Arial"/>
          <w:color w:val="000000"/>
          <w:szCs w:val="24"/>
          <w:lang w:eastAsia="en-GB"/>
        </w:rPr>
        <w:t>, visitors</w:t>
      </w:r>
      <w:r w:rsidR="00222CE0">
        <w:rPr>
          <w:rFonts w:ascii="Arial" w:eastAsia="Times New Roman" w:hAnsi="Arial" w:cs="Arial"/>
          <w:color w:val="000000"/>
          <w:szCs w:val="24"/>
          <w:lang w:eastAsia="en-GB"/>
        </w:rPr>
        <w:t xml:space="preserve"> £7</w:t>
      </w:r>
    </w:p>
    <w:p w14:paraId="00546AF5" w14:textId="77777777" w:rsidR="00833A01" w:rsidRPr="009B4554" w:rsidRDefault="00833A01" w:rsidP="005C7DD1">
      <w:pPr>
        <w:tabs>
          <w:tab w:val="right" w:pos="10205"/>
        </w:tabs>
        <w:spacing w:after="0" w:line="240" w:lineRule="auto"/>
        <w:ind w:left="2835" w:hanging="2835"/>
        <w:rPr>
          <w:rFonts w:ascii="Arial" w:eastAsia="Times New Roman" w:hAnsi="Arial" w:cs="Arial"/>
          <w:color w:val="000000"/>
          <w:szCs w:val="24"/>
          <w:lang w:eastAsia="en-GB"/>
        </w:rPr>
      </w:pPr>
    </w:p>
    <w:p w14:paraId="5601DC72" w14:textId="2810BC6A" w:rsidR="00931F8F" w:rsidRPr="009B4554" w:rsidRDefault="00260387" w:rsidP="00833A01">
      <w:pPr>
        <w:tabs>
          <w:tab w:val="left" w:pos="2835"/>
        </w:tabs>
        <w:spacing w:after="0"/>
        <w:ind w:left="-567"/>
        <w:rPr>
          <w:rFonts w:ascii="Arial" w:hAnsi="Arial" w:cs="Arial"/>
          <w:szCs w:val="24"/>
        </w:rPr>
      </w:pPr>
      <w:r w:rsidRPr="00003CC3">
        <w:rPr>
          <w:rFonts w:ascii="Arial" w:hAnsi="Arial"/>
          <w:color w:val="000000" w:themeColor="text1"/>
        </w:rPr>
        <w:t>Thursday 10th July</w:t>
      </w:r>
      <w:r w:rsidR="00931F8F" w:rsidRPr="00003CC3">
        <w:rPr>
          <w:rFonts w:ascii="Arial" w:hAnsi="Arial"/>
          <w:color w:val="000000" w:themeColor="text1"/>
        </w:rPr>
        <w:t xml:space="preserve"> 6.00pm</w:t>
      </w:r>
      <w:r w:rsidR="00931F8F">
        <w:rPr>
          <w:rFonts w:ascii="Arial" w:hAnsi="Arial"/>
          <w:b/>
          <w:bCs/>
          <w:color w:val="000000" w:themeColor="text1"/>
        </w:rPr>
        <w:tab/>
      </w:r>
      <w:r w:rsidR="00931F8F">
        <w:rPr>
          <w:rFonts w:ascii="Arial" w:hAnsi="Arial"/>
          <w:color w:val="000000" w:themeColor="text1"/>
        </w:rPr>
        <w:t>V</w:t>
      </w:r>
      <w:r w:rsidRPr="00260387">
        <w:rPr>
          <w:rFonts w:ascii="Arial" w:hAnsi="Arial"/>
          <w:color w:val="000000" w:themeColor="text1"/>
        </w:rPr>
        <w:t>isit to</w:t>
      </w:r>
      <w:r>
        <w:rPr>
          <w:rFonts w:ascii="Arial" w:hAnsi="Arial"/>
          <w:b/>
          <w:bCs/>
          <w:color w:val="000000" w:themeColor="text1"/>
        </w:rPr>
        <w:t xml:space="preserve"> </w:t>
      </w:r>
      <w:r w:rsidRPr="00931F8F">
        <w:rPr>
          <w:rFonts w:ascii="Arial" w:hAnsi="Arial"/>
          <w:b/>
          <w:bCs/>
          <w:color w:val="000000" w:themeColor="text1"/>
        </w:rPr>
        <w:t xml:space="preserve">Ellesmere Canal </w:t>
      </w:r>
      <w:proofErr w:type="gramStart"/>
      <w:r w:rsidRPr="00931F8F">
        <w:rPr>
          <w:rFonts w:ascii="Arial" w:hAnsi="Arial"/>
          <w:b/>
          <w:bCs/>
          <w:color w:val="000000" w:themeColor="text1"/>
        </w:rPr>
        <w:t>Boatyard</w:t>
      </w:r>
      <w:r w:rsidR="00931F8F">
        <w:rPr>
          <w:rFonts w:ascii="Arial" w:hAnsi="Arial"/>
          <w:color w:val="000000" w:themeColor="text1"/>
        </w:rPr>
        <w:t xml:space="preserve"> </w:t>
      </w:r>
      <w:r w:rsidR="00931F8F" w:rsidRPr="009B4554">
        <w:rPr>
          <w:rFonts w:ascii="Arial" w:hAnsi="Arial" w:cs="Arial"/>
          <w:szCs w:val="24"/>
        </w:rPr>
        <w:t>.</w:t>
      </w:r>
      <w:proofErr w:type="gramEnd"/>
    </w:p>
    <w:p w14:paraId="2072DF4D" w14:textId="012451ED" w:rsidR="00931F8F" w:rsidRPr="009B4554" w:rsidRDefault="00931F8F" w:rsidP="00BB75BA">
      <w:pPr>
        <w:spacing w:after="0"/>
        <w:ind w:left="2835"/>
        <w:jc w:val="both"/>
        <w:rPr>
          <w:rFonts w:ascii="Arial" w:eastAsia="Times New Roman" w:hAnsi="Arial" w:cs="Arial"/>
          <w:color w:val="000000"/>
          <w:szCs w:val="24"/>
          <w:lang w:eastAsia="en-GB"/>
        </w:rPr>
      </w:pPr>
      <w:r w:rsidRPr="009B4554">
        <w:rPr>
          <w:rFonts w:ascii="Arial" w:hAnsi="Arial" w:cs="Arial"/>
          <w:szCs w:val="24"/>
        </w:rPr>
        <w:t>Established in 1806, the Yard was critical in maintaining the Llangollen and Montgomery canals during the height of Britain's canal-building era. The Canal &amp; River Trust describes it as “a museum-quality place where you can reach out and touch history [which] serves not only as a historical site but also continues to ensure the upkeep of the canal network.”</w:t>
      </w:r>
      <w:r w:rsidR="009C1C52">
        <w:rPr>
          <w:rFonts w:ascii="Arial" w:hAnsi="Arial" w:cs="Arial"/>
          <w:szCs w:val="24"/>
        </w:rPr>
        <w:t xml:space="preserve"> </w:t>
      </w:r>
      <w:r w:rsidRPr="009B4554">
        <w:rPr>
          <w:rFonts w:ascii="Arial" w:hAnsi="Arial" w:cs="Arial"/>
          <w:szCs w:val="24"/>
        </w:rPr>
        <w:t xml:space="preserve"> The Yard retains much of its original infrastructure, including the blacksmith's forge, pattern room, dry dock, and various workshops that were used to build and repair pieces of the canal's infrastructure. </w:t>
      </w:r>
    </w:p>
    <w:p w14:paraId="616E3E5F" w14:textId="77777777" w:rsidR="00003CC3" w:rsidRDefault="00C1134D" w:rsidP="00003CC3">
      <w:pPr>
        <w:tabs>
          <w:tab w:val="left" w:pos="567"/>
          <w:tab w:val="left" w:pos="1701"/>
          <w:tab w:val="left" w:pos="2835"/>
          <w:tab w:val="right" w:pos="9638"/>
        </w:tabs>
        <w:spacing w:before="100" w:beforeAutospacing="1" w:after="0" w:line="240" w:lineRule="exact"/>
        <w:ind w:left="2835" w:hanging="3402"/>
        <w:jc w:val="both"/>
        <w:rPr>
          <w:rFonts w:ascii="Arial" w:hAnsi="Arial"/>
          <w:color w:val="000000" w:themeColor="text1"/>
        </w:rPr>
      </w:pPr>
      <w:r w:rsidRPr="00003CC3">
        <w:rPr>
          <w:rFonts w:ascii="Arial" w:hAnsi="Arial"/>
          <w:color w:val="000000" w:themeColor="text1"/>
        </w:rPr>
        <w:t>Sunday 7th September</w:t>
      </w:r>
      <w:r w:rsidRPr="00C1134D">
        <w:rPr>
          <w:rFonts w:ascii="Arial" w:hAnsi="Arial"/>
          <w:color w:val="000000" w:themeColor="text1"/>
        </w:rPr>
        <w:t xml:space="preserve"> (</w:t>
      </w:r>
      <w:r w:rsidR="00003CC3">
        <w:rPr>
          <w:rFonts w:ascii="Arial" w:hAnsi="Arial"/>
          <w:color w:val="000000" w:themeColor="text1"/>
        </w:rPr>
        <w:t>2pm</w:t>
      </w:r>
      <w:r w:rsidRPr="00C1134D">
        <w:rPr>
          <w:rFonts w:ascii="Arial" w:hAnsi="Arial"/>
          <w:color w:val="000000" w:themeColor="text1"/>
        </w:rPr>
        <w:t>)</w:t>
      </w:r>
      <w:r>
        <w:rPr>
          <w:rFonts w:ascii="Arial" w:hAnsi="Arial"/>
          <w:color w:val="000000" w:themeColor="text1"/>
        </w:rPr>
        <w:t xml:space="preserve"> guided walk round Welshpool.</w:t>
      </w:r>
    </w:p>
    <w:p w14:paraId="112F70F3" w14:textId="1C1B613E" w:rsidR="00727453" w:rsidRPr="00727453" w:rsidRDefault="006901B6" w:rsidP="00003CC3">
      <w:pPr>
        <w:tabs>
          <w:tab w:val="left" w:pos="567"/>
          <w:tab w:val="left" w:pos="1701"/>
          <w:tab w:val="left" w:pos="2835"/>
          <w:tab w:val="right" w:pos="9638"/>
        </w:tabs>
        <w:spacing w:before="100" w:beforeAutospacing="1" w:after="0" w:line="240" w:lineRule="exact"/>
        <w:ind w:left="2835" w:hanging="3402"/>
        <w:jc w:val="both"/>
        <w:rPr>
          <w:rFonts w:ascii="Arial" w:hAnsi="Arial"/>
          <w:color w:val="000000" w:themeColor="text1"/>
        </w:rPr>
      </w:pPr>
      <w:r w:rsidRPr="00003CC3">
        <w:rPr>
          <w:rFonts w:ascii="Arial" w:hAnsi="Arial"/>
          <w:color w:val="000000" w:themeColor="text1"/>
        </w:rPr>
        <w:lastRenderedPageBreak/>
        <w:t>Friday 1</w:t>
      </w:r>
      <w:r w:rsidR="00DC55E9" w:rsidRPr="00003CC3">
        <w:rPr>
          <w:rFonts w:ascii="Arial" w:hAnsi="Arial"/>
          <w:color w:val="000000" w:themeColor="text1"/>
        </w:rPr>
        <w:t>2</w:t>
      </w:r>
      <w:r w:rsidRPr="00003CC3">
        <w:rPr>
          <w:rFonts w:ascii="Arial" w:hAnsi="Arial"/>
          <w:color w:val="000000" w:themeColor="text1"/>
        </w:rPr>
        <w:t xml:space="preserve">th </w:t>
      </w:r>
      <w:r w:rsidR="00DC55E9" w:rsidRPr="00003CC3">
        <w:rPr>
          <w:rFonts w:ascii="Arial" w:hAnsi="Arial"/>
          <w:color w:val="000000" w:themeColor="text1"/>
        </w:rPr>
        <w:t>September</w:t>
      </w:r>
      <w:r w:rsidRPr="00003CC3">
        <w:rPr>
          <w:rFonts w:ascii="Arial" w:hAnsi="Arial"/>
          <w:color w:val="000000" w:themeColor="text1"/>
        </w:rPr>
        <w:t xml:space="preserve"> 7.30pm</w:t>
      </w:r>
      <w:r w:rsidR="00DC55E9" w:rsidRPr="00003CC3">
        <w:rPr>
          <w:rFonts w:ascii="Arial" w:hAnsi="Arial"/>
          <w:color w:val="000000" w:themeColor="text1"/>
        </w:rPr>
        <w:tab/>
      </w:r>
      <w:r w:rsidR="00727453" w:rsidRPr="00DC55E9">
        <w:rPr>
          <w:rFonts w:ascii="Arial" w:hAnsi="Arial"/>
          <w:b/>
          <w:bCs/>
          <w:color w:val="000000" w:themeColor="text1"/>
        </w:rPr>
        <w:t>Richard Church</w:t>
      </w:r>
      <w:r w:rsidR="00727453" w:rsidRPr="00727453">
        <w:rPr>
          <w:rFonts w:ascii="Arial" w:hAnsi="Arial"/>
          <w:color w:val="000000" w:themeColor="text1"/>
        </w:rPr>
        <w:t xml:space="preserve">, </w:t>
      </w:r>
      <w:r w:rsidR="00DC55E9" w:rsidRPr="00DC55E9">
        <w:rPr>
          <w:rFonts w:ascii="Arial" w:hAnsi="Arial"/>
          <w:i/>
          <w:iCs/>
          <w:color w:val="000000" w:themeColor="text1"/>
        </w:rPr>
        <w:t>“</w:t>
      </w:r>
      <w:r w:rsidR="00727453" w:rsidRPr="00DC55E9">
        <w:rPr>
          <w:rFonts w:ascii="Arial" w:hAnsi="Arial"/>
          <w:i/>
          <w:iCs/>
          <w:color w:val="000000" w:themeColor="text1"/>
        </w:rPr>
        <w:t>The lakes that never happened- 110 years of failed dam building in Montgomeryshire</w:t>
      </w:r>
      <w:r w:rsidR="00DC55E9" w:rsidRPr="00DC55E9">
        <w:rPr>
          <w:rFonts w:ascii="Arial" w:hAnsi="Arial"/>
          <w:i/>
          <w:iCs/>
          <w:color w:val="000000" w:themeColor="text1"/>
        </w:rPr>
        <w:t>”</w:t>
      </w:r>
      <w:r w:rsidR="00727453" w:rsidRPr="00727453">
        <w:rPr>
          <w:rFonts w:ascii="Arial" w:hAnsi="Arial"/>
          <w:color w:val="000000" w:themeColor="text1"/>
        </w:rPr>
        <w:t xml:space="preserve"> </w:t>
      </w:r>
      <w:r w:rsidR="00AE2FFE">
        <w:rPr>
          <w:rFonts w:ascii="Arial" w:hAnsi="Arial"/>
          <w:color w:val="000000" w:themeColor="text1"/>
        </w:rPr>
        <w:br/>
      </w:r>
    </w:p>
    <w:p w14:paraId="1999AEC2" w14:textId="77777777" w:rsidR="00003CC3" w:rsidRDefault="006901B6" w:rsidP="5107B75F">
      <w:pPr>
        <w:tabs>
          <w:tab w:val="left" w:pos="567"/>
          <w:tab w:val="left" w:pos="1701"/>
          <w:tab w:val="left" w:pos="2835"/>
          <w:tab w:val="right" w:pos="9638"/>
        </w:tabs>
        <w:spacing w:after="0" w:line="240" w:lineRule="exact"/>
        <w:ind w:left="2835" w:hanging="3402"/>
        <w:rPr>
          <w:rFonts w:ascii="Arial" w:hAnsi="Arial"/>
          <w:b/>
          <w:bCs/>
          <w:i/>
          <w:iCs/>
          <w:color w:val="000000" w:themeColor="text1"/>
        </w:rPr>
      </w:pPr>
      <w:r w:rsidRPr="5107B75F">
        <w:rPr>
          <w:rFonts w:ascii="Arial" w:hAnsi="Arial"/>
          <w:color w:val="000000" w:themeColor="text1"/>
        </w:rPr>
        <w:t>Friday 1</w:t>
      </w:r>
      <w:r w:rsidR="000332C0" w:rsidRPr="5107B75F">
        <w:rPr>
          <w:rFonts w:ascii="Arial" w:hAnsi="Arial"/>
          <w:color w:val="000000" w:themeColor="text1"/>
        </w:rPr>
        <w:t>0</w:t>
      </w:r>
      <w:r w:rsidRPr="5107B75F">
        <w:rPr>
          <w:rFonts w:ascii="Arial" w:hAnsi="Arial"/>
          <w:color w:val="000000" w:themeColor="text1"/>
        </w:rPr>
        <w:t xml:space="preserve">th </w:t>
      </w:r>
      <w:r w:rsidR="000332C0" w:rsidRPr="5107B75F">
        <w:rPr>
          <w:rFonts w:ascii="Arial" w:hAnsi="Arial"/>
          <w:color w:val="000000" w:themeColor="text1"/>
        </w:rPr>
        <w:t>October</w:t>
      </w:r>
      <w:r w:rsidRPr="5107B75F">
        <w:rPr>
          <w:rFonts w:ascii="Arial" w:hAnsi="Arial"/>
          <w:color w:val="000000" w:themeColor="text1"/>
        </w:rPr>
        <w:t xml:space="preserve"> 7.30pm</w:t>
      </w:r>
      <w:r>
        <w:tab/>
      </w:r>
      <w:r w:rsidR="00003CC3" w:rsidRPr="5107B75F">
        <w:rPr>
          <w:rFonts w:ascii="Arial" w:hAnsi="Arial"/>
          <w:b/>
          <w:bCs/>
          <w:color w:val="000000" w:themeColor="text1"/>
        </w:rPr>
        <w:t>Professor</w:t>
      </w:r>
      <w:r w:rsidR="00003CC3" w:rsidRPr="5107B75F">
        <w:rPr>
          <w:rFonts w:ascii="Arial" w:hAnsi="Arial"/>
          <w:color w:val="000000" w:themeColor="text1"/>
        </w:rPr>
        <w:t xml:space="preserve"> </w:t>
      </w:r>
      <w:r w:rsidR="00AE2FFE" w:rsidRPr="5107B75F">
        <w:rPr>
          <w:rFonts w:ascii="Arial" w:hAnsi="Arial"/>
          <w:b/>
          <w:bCs/>
          <w:color w:val="000000" w:themeColor="text1"/>
        </w:rPr>
        <w:t xml:space="preserve">George </w:t>
      </w:r>
      <w:proofErr w:type="gramStart"/>
      <w:r w:rsidR="00AE2FFE" w:rsidRPr="5107B75F">
        <w:rPr>
          <w:rFonts w:ascii="Arial" w:hAnsi="Arial"/>
          <w:b/>
          <w:bCs/>
          <w:color w:val="000000" w:themeColor="text1"/>
        </w:rPr>
        <w:t>Nas</w:t>
      </w:r>
      <w:r w:rsidR="00003CC3" w:rsidRPr="5107B75F">
        <w:rPr>
          <w:rFonts w:ascii="Arial" w:hAnsi="Arial"/>
          <w:b/>
          <w:bCs/>
          <w:color w:val="000000" w:themeColor="text1"/>
        </w:rPr>
        <w:t xml:space="preserve">h  </w:t>
      </w:r>
      <w:r w:rsidR="00003CC3" w:rsidRPr="5107B75F">
        <w:rPr>
          <w:rFonts w:ascii="Arial" w:hAnsi="Arial"/>
          <w:i/>
          <w:iCs/>
          <w:color w:val="000000" w:themeColor="text1"/>
        </w:rPr>
        <w:t>“</w:t>
      </w:r>
      <w:proofErr w:type="gramEnd"/>
      <w:r w:rsidR="00003CC3" w:rsidRPr="5107B75F">
        <w:rPr>
          <w:rFonts w:ascii="Arial" w:hAnsi="Arial"/>
          <w:i/>
          <w:iCs/>
          <w:color w:val="000000" w:themeColor="text1"/>
        </w:rPr>
        <w:t>Megaliths and their role in a Neolithic Landscape</w:t>
      </w:r>
      <w:r w:rsidR="00003CC3" w:rsidRPr="5107B75F">
        <w:rPr>
          <w:rFonts w:ascii="Arial" w:hAnsi="Arial"/>
          <w:b/>
          <w:bCs/>
          <w:i/>
          <w:iCs/>
          <w:color w:val="000000" w:themeColor="text1"/>
        </w:rPr>
        <w:t xml:space="preserve">”  </w:t>
      </w:r>
    </w:p>
    <w:p w14:paraId="6EC6F387" w14:textId="3BECFDA6" w:rsidR="00727453" w:rsidRPr="00AE2FFE" w:rsidRDefault="00003CC3" w:rsidP="00003CC3">
      <w:pPr>
        <w:tabs>
          <w:tab w:val="left" w:pos="567"/>
          <w:tab w:val="left" w:pos="1701"/>
          <w:tab w:val="left" w:pos="2835"/>
          <w:tab w:val="right" w:pos="9638"/>
        </w:tabs>
        <w:spacing w:after="0" w:line="240" w:lineRule="exact"/>
        <w:ind w:left="2835" w:hanging="3402"/>
        <w:rPr>
          <w:rFonts w:ascii="Arial" w:hAnsi="Arial"/>
          <w:color w:val="000000" w:themeColor="text1"/>
        </w:rPr>
      </w:pPr>
      <w:r>
        <w:rPr>
          <w:rFonts w:ascii="Arial" w:hAnsi="Arial"/>
          <w:color w:val="000000" w:themeColor="text1"/>
        </w:rPr>
        <w:tab/>
      </w:r>
      <w:r>
        <w:rPr>
          <w:rFonts w:ascii="Arial" w:hAnsi="Arial"/>
          <w:color w:val="000000" w:themeColor="text1"/>
        </w:rPr>
        <w:tab/>
      </w:r>
      <w:r>
        <w:rPr>
          <w:rFonts w:ascii="Arial" w:hAnsi="Arial"/>
          <w:color w:val="000000" w:themeColor="text1"/>
        </w:rPr>
        <w:tab/>
      </w:r>
      <w:r w:rsidR="00727453" w:rsidRPr="00AE2FFE">
        <w:rPr>
          <w:rFonts w:ascii="Arial" w:hAnsi="Arial"/>
          <w:color w:val="000000" w:themeColor="text1"/>
        </w:rPr>
        <w:t>Professor Gary Lock</w:t>
      </w:r>
      <w:r w:rsidR="00AE2FFE" w:rsidRPr="00AE2FFE">
        <w:rPr>
          <w:rFonts w:ascii="Arial" w:hAnsi="Arial"/>
          <w:color w:val="000000" w:themeColor="text1"/>
        </w:rPr>
        <w:t xml:space="preserve">’s </w:t>
      </w:r>
      <w:r w:rsidR="00AE2FFE">
        <w:rPr>
          <w:rFonts w:ascii="Arial" w:hAnsi="Arial"/>
          <w:color w:val="000000" w:themeColor="text1"/>
        </w:rPr>
        <w:t xml:space="preserve">planned </w:t>
      </w:r>
      <w:r w:rsidR="00AE2FFE" w:rsidRPr="00AE2FFE">
        <w:rPr>
          <w:rFonts w:ascii="Arial" w:hAnsi="Arial"/>
          <w:color w:val="000000" w:themeColor="text1"/>
        </w:rPr>
        <w:t>talk has had to be postponed until April 202</w:t>
      </w:r>
      <w:r w:rsidR="00AE1F7C">
        <w:rPr>
          <w:rFonts w:ascii="Arial" w:hAnsi="Arial"/>
          <w:color w:val="000000" w:themeColor="text1"/>
        </w:rPr>
        <w:t>6</w:t>
      </w:r>
      <w:r w:rsidR="00AE2FFE" w:rsidRPr="00AE2FFE">
        <w:rPr>
          <w:rFonts w:ascii="Arial" w:hAnsi="Arial"/>
          <w:color w:val="000000" w:themeColor="text1"/>
        </w:rPr>
        <w:t>.</w:t>
      </w:r>
      <w:r w:rsidR="00AE2FFE">
        <w:rPr>
          <w:rFonts w:ascii="Arial" w:hAnsi="Arial"/>
          <w:color w:val="000000" w:themeColor="text1"/>
        </w:rPr>
        <w:t>)</w:t>
      </w:r>
    </w:p>
    <w:p w14:paraId="285489BE" w14:textId="5CF2B055" w:rsidR="5107B75F" w:rsidRDefault="5107B75F" w:rsidP="5107B75F">
      <w:pPr>
        <w:tabs>
          <w:tab w:val="left" w:pos="567"/>
          <w:tab w:val="left" w:pos="1701"/>
          <w:tab w:val="left" w:pos="2835"/>
          <w:tab w:val="right" w:pos="9638"/>
        </w:tabs>
        <w:spacing w:after="0" w:line="240" w:lineRule="exact"/>
        <w:ind w:left="2835" w:hanging="3402"/>
        <w:rPr>
          <w:rFonts w:ascii="Arial" w:hAnsi="Arial"/>
          <w:color w:val="000000" w:themeColor="text1"/>
        </w:rPr>
      </w:pPr>
    </w:p>
    <w:p w14:paraId="4E8ECFE8" w14:textId="6EC8064C" w:rsidR="00727453" w:rsidRPr="00727453" w:rsidRDefault="006901B6" w:rsidP="00727453">
      <w:pPr>
        <w:tabs>
          <w:tab w:val="left" w:pos="567"/>
          <w:tab w:val="left" w:pos="1701"/>
          <w:tab w:val="left" w:pos="2835"/>
          <w:tab w:val="right" w:pos="9638"/>
        </w:tabs>
        <w:spacing w:before="100" w:beforeAutospacing="1" w:after="0" w:line="240" w:lineRule="exact"/>
        <w:ind w:left="2835" w:hanging="3402"/>
        <w:rPr>
          <w:rFonts w:ascii="Arial" w:hAnsi="Arial"/>
          <w:color w:val="000000" w:themeColor="text1"/>
        </w:rPr>
      </w:pPr>
      <w:r w:rsidRPr="006901B6">
        <w:rPr>
          <w:rFonts w:ascii="Arial" w:hAnsi="Arial"/>
          <w:b/>
          <w:bCs/>
          <w:color w:val="000000" w:themeColor="text1"/>
        </w:rPr>
        <w:t xml:space="preserve">Friday 14th </w:t>
      </w:r>
      <w:r w:rsidR="000332C0" w:rsidRPr="000332C0">
        <w:rPr>
          <w:rFonts w:ascii="Arial" w:hAnsi="Arial"/>
          <w:b/>
          <w:bCs/>
          <w:color w:val="000000" w:themeColor="text1"/>
        </w:rPr>
        <w:t>November</w:t>
      </w:r>
      <w:r w:rsidRPr="006901B6">
        <w:rPr>
          <w:rFonts w:ascii="Arial" w:hAnsi="Arial"/>
          <w:b/>
          <w:bCs/>
          <w:color w:val="000000" w:themeColor="text1"/>
        </w:rPr>
        <w:t xml:space="preserve"> 7.30pm</w:t>
      </w:r>
      <w:r w:rsidR="000332C0">
        <w:rPr>
          <w:rFonts w:ascii="Arial" w:hAnsi="Arial"/>
          <w:color w:val="000000" w:themeColor="text1"/>
        </w:rPr>
        <w:tab/>
      </w:r>
      <w:r w:rsidR="00727453" w:rsidRPr="000332C0">
        <w:rPr>
          <w:rFonts w:ascii="Arial" w:hAnsi="Arial"/>
          <w:b/>
          <w:bCs/>
          <w:color w:val="000000" w:themeColor="text1"/>
        </w:rPr>
        <w:t>Alison Utting,</w:t>
      </w:r>
      <w:r w:rsidR="00727453" w:rsidRPr="00727453">
        <w:rPr>
          <w:rFonts w:ascii="Arial" w:hAnsi="Arial"/>
          <w:color w:val="000000" w:themeColor="text1"/>
        </w:rPr>
        <w:t xml:space="preserve"> </w:t>
      </w:r>
      <w:r w:rsidR="000332C0" w:rsidRPr="000332C0">
        <w:rPr>
          <w:rFonts w:ascii="Arial" w:hAnsi="Arial"/>
          <w:i/>
          <w:iCs/>
          <w:color w:val="000000" w:themeColor="text1"/>
        </w:rPr>
        <w:t>“</w:t>
      </w:r>
      <w:r w:rsidR="00727453" w:rsidRPr="000332C0">
        <w:rPr>
          <w:rFonts w:ascii="Arial" w:hAnsi="Arial"/>
          <w:i/>
          <w:iCs/>
          <w:color w:val="000000" w:themeColor="text1"/>
        </w:rPr>
        <w:t>Aggie – a dramatic monologue telling the story of Dame Agnes Hunt</w:t>
      </w:r>
      <w:r w:rsidR="000332C0" w:rsidRPr="000332C0">
        <w:rPr>
          <w:rFonts w:ascii="Arial" w:hAnsi="Arial"/>
          <w:i/>
          <w:iCs/>
          <w:color w:val="000000" w:themeColor="text1"/>
        </w:rPr>
        <w:t>”</w:t>
      </w:r>
      <w:r w:rsidR="00727453" w:rsidRPr="00727453">
        <w:rPr>
          <w:rFonts w:ascii="Arial" w:hAnsi="Arial"/>
          <w:color w:val="000000" w:themeColor="text1"/>
        </w:rPr>
        <w:t xml:space="preserve"> </w:t>
      </w:r>
    </w:p>
    <w:p w14:paraId="1F91E567" w14:textId="77777777" w:rsidR="006137BC" w:rsidRPr="006137BC" w:rsidRDefault="006137BC" w:rsidP="006137BC">
      <w:pPr>
        <w:tabs>
          <w:tab w:val="left" w:pos="567"/>
          <w:tab w:val="left" w:pos="1701"/>
          <w:tab w:val="left" w:pos="2835"/>
          <w:tab w:val="right" w:pos="9638"/>
        </w:tabs>
        <w:spacing w:before="100" w:beforeAutospacing="1" w:after="0" w:line="240" w:lineRule="exact"/>
        <w:ind w:left="2835" w:hanging="3402"/>
        <w:rPr>
          <w:rFonts w:ascii="Arial" w:hAnsi="Arial"/>
          <w:color w:val="000000" w:themeColor="text1"/>
        </w:rPr>
      </w:pPr>
      <w:r w:rsidRPr="006137BC">
        <w:rPr>
          <w:rFonts w:ascii="Arial" w:hAnsi="Arial"/>
          <w:b/>
          <w:bCs/>
          <w:color w:val="000000" w:themeColor="text1"/>
        </w:rPr>
        <w:t>Friday 12th December 7.30pm</w:t>
      </w:r>
      <w:r w:rsidRPr="006137BC">
        <w:rPr>
          <w:rFonts w:ascii="Arial" w:hAnsi="Arial"/>
          <w:color w:val="000000" w:themeColor="text1"/>
        </w:rPr>
        <w:tab/>
      </w:r>
      <w:r w:rsidRPr="006137BC">
        <w:rPr>
          <w:rFonts w:ascii="Arial" w:hAnsi="Arial"/>
          <w:b/>
          <w:bCs/>
          <w:color w:val="000000" w:themeColor="text1"/>
        </w:rPr>
        <w:t>OBHAG Christmas social evening and quiz</w:t>
      </w:r>
      <w:r w:rsidRPr="006137BC">
        <w:rPr>
          <w:rFonts w:ascii="Arial" w:hAnsi="Arial"/>
          <w:color w:val="000000" w:themeColor="text1"/>
        </w:rPr>
        <w:t xml:space="preserve"> with seasonal refreshments</w:t>
      </w:r>
      <w:r w:rsidRPr="006137BC">
        <w:rPr>
          <w:rFonts w:ascii="Arial" w:hAnsi="Arial"/>
          <w:color w:val="000000" w:themeColor="text1"/>
        </w:rPr>
        <w:tab/>
        <w:t>.</w:t>
      </w:r>
    </w:p>
    <w:sectPr w:rsidR="006137BC" w:rsidRPr="006137BC" w:rsidSect="00DF154E">
      <w:pgSz w:w="11906" w:h="16838" w:code="9"/>
      <w:pgMar w:top="760" w:right="1435" w:bottom="737"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73"/>
    <w:rsid w:val="00003CC3"/>
    <w:rsid w:val="000041C0"/>
    <w:rsid w:val="00004A23"/>
    <w:rsid w:val="00004E7B"/>
    <w:rsid w:val="00012DE9"/>
    <w:rsid w:val="000158EF"/>
    <w:rsid w:val="00032B78"/>
    <w:rsid w:val="000332C0"/>
    <w:rsid w:val="00041340"/>
    <w:rsid w:val="00083210"/>
    <w:rsid w:val="000857D1"/>
    <w:rsid w:val="000979DD"/>
    <w:rsid w:val="000A7C56"/>
    <w:rsid w:val="000B67F7"/>
    <w:rsid w:val="000C04BE"/>
    <w:rsid w:val="000C0950"/>
    <w:rsid w:val="000C0D52"/>
    <w:rsid w:val="000D776D"/>
    <w:rsid w:val="000E08D0"/>
    <w:rsid w:val="000E142F"/>
    <w:rsid w:val="001164D1"/>
    <w:rsid w:val="00121B00"/>
    <w:rsid w:val="00131DC7"/>
    <w:rsid w:val="00140CFC"/>
    <w:rsid w:val="00146B7A"/>
    <w:rsid w:val="00166104"/>
    <w:rsid w:val="00193977"/>
    <w:rsid w:val="00195710"/>
    <w:rsid w:val="00197028"/>
    <w:rsid w:val="001A0E8E"/>
    <w:rsid w:val="001A2640"/>
    <w:rsid w:val="001B7883"/>
    <w:rsid w:val="001C41C6"/>
    <w:rsid w:val="001D596D"/>
    <w:rsid w:val="001E329F"/>
    <w:rsid w:val="001E40EA"/>
    <w:rsid w:val="001E7107"/>
    <w:rsid w:val="001F7F0E"/>
    <w:rsid w:val="00222CE0"/>
    <w:rsid w:val="00224684"/>
    <w:rsid w:val="00232C47"/>
    <w:rsid w:val="00244AC1"/>
    <w:rsid w:val="00260387"/>
    <w:rsid w:val="002654EE"/>
    <w:rsid w:val="00280C6B"/>
    <w:rsid w:val="002825B2"/>
    <w:rsid w:val="00287AA6"/>
    <w:rsid w:val="00297640"/>
    <w:rsid w:val="002B435D"/>
    <w:rsid w:val="002E50D6"/>
    <w:rsid w:val="002F6C74"/>
    <w:rsid w:val="00305CE3"/>
    <w:rsid w:val="003208C6"/>
    <w:rsid w:val="003548F4"/>
    <w:rsid w:val="00357375"/>
    <w:rsid w:val="00373A25"/>
    <w:rsid w:val="00391CD7"/>
    <w:rsid w:val="003A2C96"/>
    <w:rsid w:val="003A2CA1"/>
    <w:rsid w:val="003A6F94"/>
    <w:rsid w:val="003A7658"/>
    <w:rsid w:val="003B7EAA"/>
    <w:rsid w:val="003C173F"/>
    <w:rsid w:val="003C1BFF"/>
    <w:rsid w:val="003C1D8F"/>
    <w:rsid w:val="003C7E75"/>
    <w:rsid w:val="003D2706"/>
    <w:rsid w:val="003E0DAE"/>
    <w:rsid w:val="003E3021"/>
    <w:rsid w:val="00421EA9"/>
    <w:rsid w:val="00430C6E"/>
    <w:rsid w:val="00443863"/>
    <w:rsid w:val="00454DDA"/>
    <w:rsid w:val="004B06B6"/>
    <w:rsid w:val="004C112E"/>
    <w:rsid w:val="004E2275"/>
    <w:rsid w:val="0051393B"/>
    <w:rsid w:val="00520B51"/>
    <w:rsid w:val="0052556C"/>
    <w:rsid w:val="005277C0"/>
    <w:rsid w:val="00537377"/>
    <w:rsid w:val="00541018"/>
    <w:rsid w:val="005461C1"/>
    <w:rsid w:val="005622B9"/>
    <w:rsid w:val="00582197"/>
    <w:rsid w:val="005856B1"/>
    <w:rsid w:val="005B4A35"/>
    <w:rsid w:val="005C7DD1"/>
    <w:rsid w:val="00610188"/>
    <w:rsid w:val="006137BC"/>
    <w:rsid w:val="00621CDA"/>
    <w:rsid w:val="00645677"/>
    <w:rsid w:val="00655AFB"/>
    <w:rsid w:val="0065606F"/>
    <w:rsid w:val="00657D56"/>
    <w:rsid w:val="00663BD2"/>
    <w:rsid w:val="00673B27"/>
    <w:rsid w:val="0067473C"/>
    <w:rsid w:val="00677915"/>
    <w:rsid w:val="006901B6"/>
    <w:rsid w:val="006A7A5E"/>
    <w:rsid w:val="006D12AF"/>
    <w:rsid w:val="006D526A"/>
    <w:rsid w:val="006E1989"/>
    <w:rsid w:val="006E425B"/>
    <w:rsid w:val="006E72FA"/>
    <w:rsid w:val="006F1857"/>
    <w:rsid w:val="00711053"/>
    <w:rsid w:val="007218F5"/>
    <w:rsid w:val="00725CCA"/>
    <w:rsid w:val="00727453"/>
    <w:rsid w:val="00733334"/>
    <w:rsid w:val="00741E2B"/>
    <w:rsid w:val="007504F1"/>
    <w:rsid w:val="00750EC9"/>
    <w:rsid w:val="007573AA"/>
    <w:rsid w:val="00762FB1"/>
    <w:rsid w:val="00783B71"/>
    <w:rsid w:val="00784CFD"/>
    <w:rsid w:val="00787F60"/>
    <w:rsid w:val="007974E0"/>
    <w:rsid w:val="007C3C24"/>
    <w:rsid w:val="007D1E54"/>
    <w:rsid w:val="007D399C"/>
    <w:rsid w:val="007D5F9E"/>
    <w:rsid w:val="007E0F0A"/>
    <w:rsid w:val="007F2093"/>
    <w:rsid w:val="008040A5"/>
    <w:rsid w:val="00811A2C"/>
    <w:rsid w:val="00833A01"/>
    <w:rsid w:val="00875B46"/>
    <w:rsid w:val="0087692C"/>
    <w:rsid w:val="00892865"/>
    <w:rsid w:val="0089779E"/>
    <w:rsid w:val="008A282B"/>
    <w:rsid w:val="008B1C9B"/>
    <w:rsid w:val="008B3712"/>
    <w:rsid w:val="008D4100"/>
    <w:rsid w:val="008F3D22"/>
    <w:rsid w:val="008F7A4C"/>
    <w:rsid w:val="0090128E"/>
    <w:rsid w:val="0090427A"/>
    <w:rsid w:val="00904A1A"/>
    <w:rsid w:val="00910C92"/>
    <w:rsid w:val="00915F91"/>
    <w:rsid w:val="00921FA1"/>
    <w:rsid w:val="009253C2"/>
    <w:rsid w:val="00931F8F"/>
    <w:rsid w:val="00956105"/>
    <w:rsid w:val="00971DDE"/>
    <w:rsid w:val="00974680"/>
    <w:rsid w:val="00980FC9"/>
    <w:rsid w:val="00986F9A"/>
    <w:rsid w:val="009A4F99"/>
    <w:rsid w:val="009B68B1"/>
    <w:rsid w:val="009C1C52"/>
    <w:rsid w:val="009C3477"/>
    <w:rsid w:val="009D25F4"/>
    <w:rsid w:val="009E1072"/>
    <w:rsid w:val="00A175DB"/>
    <w:rsid w:val="00A22E39"/>
    <w:rsid w:val="00A3345D"/>
    <w:rsid w:val="00A4354B"/>
    <w:rsid w:val="00A7472B"/>
    <w:rsid w:val="00A84A22"/>
    <w:rsid w:val="00AA6E12"/>
    <w:rsid w:val="00AD2614"/>
    <w:rsid w:val="00AD4310"/>
    <w:rsid w:val="00AD67D5"/>
    <w:rsid w:val="00AE1F7C"/>
    <w:rsid w:val="00AE2491"/>
    <w:rsid w:val="00AE2FFE"/>
    <w:rsid w:val="00B20F0A"/>
    <w:rsid w:val="00B418A7"/>
    <w:rsid w:val="00B63278"/>
    <w:rsid w:val="00B643E2"/>
    <w:rsid w:val="00B65073"/>
    <w:rsid w:val="00B65B8B"/>
    <w:rsid w:val="00B826B4"/>
    <w:rsid w:val="00B861DE"/>
    <w:rsid w:val="00BB310F"/>
    <w:rsid w:val="00BB75BA"/>
    <w:rsid w:val="00BC5466"/>
    <w:rsid w:val="00BD1107"/>
    <w:rsid w:val="00BE24A6"/>
    <w:rsid w:val="00BE3628"/>
    <w:rsid w:val="00BE4BF2"/>
    <w:rsid w:val="00BE734C"/>
    <w:rsid w:val="00BF1A99"/>
    <w:rsid w:val="00BF4A1F"/>
    <w:rsid w:val="00C006D6"/>
    <w:rsid w:val="00C009CB"/>
    <w:rsid w:val="00C1134D"/>
    <w:rsid w:val="00C13EE5"/>
    <w:rsid w:val="00C20AF6"/>
    <w:rsid w:val="00C22AD4"/>
    <w:rsid w:val="00C31B5F"/>
    <w:rsid w:val="00C34528"/>
    <w:rsid w:val="00C4070E"/>
    <w:rsid w:val="00C635A6"/>
    <w:rsid w:val="00C76104"/>
    <w:rsid w:val="00C76AB6"/>
    <w:rsid w:val="00C81674"/>
    <w:rsid w:val="00CA2234"/>
    <w:rsid w:val="00CA6994"/>
    <w:rsid w:val="00CB1887"/>
    <w:rsid w:val="00CB3D04"/>
    <w:rsid w:val="00CB439F"/>
    <w:rsid w:val="00CB6FB0"/>
    <w:rsid w:val="00CB7601"/>
    <w:rsid w:val="00CE42A0"/>
    <w:rsid w:val="00CF38FA"/>
    <w:rsid w:val="00CF5AC1"/>
    <w:rsid w:val="00CF6AFC"/>
    <w:rsid w:val="00D00C2D"/>
    <w:rsid w:val="00D00DC2"/>
    <w:rsid w:val="00D27AC8"/>
    <w:rsid w:val="00D30271"/>
    <w:rsid w:val="00D76F21"/>
    <w:rsid w:val="00D808FA"/>
    <w:rsid w:val="00D92D3F"/>
    <w:rsid w:val="00DB3D49"/>
    <w:rsid w:val="00DC55E9"/>
    <w:rsid w:val="00DF154E"/>
    <w:rsid w:val="00DF2A5A"/>
    <w:rsid w:val="00E062D9"/>
    <w:rsid w:val="00E11F7C"/>
    <w:rsid w:val="00E13C64"/>
    <w:rsid w:val="00E141EB"/>
    <w:rsid w:val="00E25428"/>
    <w:rsid w:val="00E25FB1"/>
    <w:rsid w:val="00E27811"/>
    <w:rsid w:val="00E543FD"/>
    <w:rsid w:val="00E644B4"/>
    <w:rsid w:val="00EA2B18"/>
    <w:rsid w:val="00EA5024"/>
    <w:rsid w:val="00EC6AC7"/>
    <w:rsid w:val="00EF1633"/>
    <w:rsid w:val="00EF75AD"/>
    <w:rsid w:val="00F114BF"/>
    <w:rsid w:val="00F147D4"/>
    <w:rsid w:val="00F2539D"/>
    <w:rsid w:val="00F6400E"/>
    <w:rsid w:val="00F676FA"/>
    <w:rsid w:val="00F72E02"/>
    <w:rsid w:val="00FA0540"/>
    <w:rsid w:val="00FA7BE2"/>
    <w:rsid w:val="00FA7C43"/>
    <w:rsid w:val="00FB5583"/>
    <w:rsid w:val="00FD33B6"/>
    <w:rsid w:val="00FD495A"/>
    <w:rsid w:val="0BABC177"/>
    <w:rsid w:val="20E2934F"/>
    <w:rsid w:val="5107B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2F2F5"/>
  <w15:chartTrackingRefBased/>
  <w15:docId w15:val="{BEC49600-22A9-4D27-96E2-D780772E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6507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507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650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65073"/>
    <w:rPr>
      <w:b/>
      <w:bCs/>
    </w:rPr>
  </w:style>
  <w:style w:type="character" w:styleId="Hyperlink">
    <w:name w:val="Hyperlink"/>
    <w:basedOn w:val="DefaultParagraphFont"/>
    <w:uiPriority w:val="99"/>
    <w:unhideWhenUsed/>
    <w:rsid w:val="00B65073"/>
    <w:rPr>
      <w:color w:val="0000FF"/>
      <w:u w:val="single"/>
    </w:rPr>
  </w:style>
  <w:style w:type="character" w:styleId="Emphasis">
    <w:name w:val="Emphasis"/>
    <w:basedOn w:val="DefaultParagraphFont"/>
    <w:uiPriority w:val="20"/>
    <w:qFormat/>
    <w:rsid w:val="00B65073"/>
    <w:rPr>
      <w:i/>
      <w:iCs/>
    </w:rPr>
  </w:style>
  <w:style w:type="character" w:styleId="UnresolvedMention">
    <w:name w:val="Unresolved Mention"/>
    <w:basedOn w:val="DefaultParagraphFont"/>
    <w:uiPriority w:val="99"/>
    <w:semiHidden/>
    <w:unhideWhenUsed/>
    <w:rsid w:val="00C006D6"/>
    <w:rPr>
      <w:color w:val="605E5C"/>
      <w:shd w:val="clear" w:color="auto" w:fill="E1DFDD"/>
    </w:rPr>
  </w:style>
  <w:style w:type="character" w:styleId="FollowedHyperlink">
    <w:name w:val="FollowedHyperlink"/>
    <w:basedOn w:val="DefaultParagraphFont"/>
    <w:uiPriority w:val="99"/>
    <w:semiHidden/>
    <w:unhideWhenUsed/>
    <w:rsid w:val="00C006D6"/>
    <w:rPr>
      <w:color w:val="954F72" w:themeColor="followedHyperlink"/>
      <w:u w:val="single"/>
    </w:rPr>
  </w:style>
  <w:style w:type="paragraph" w:styleId="HTMLPreformatted">
    <w:name w:val="HTML Preformatted"/>
    <w:basedOn w:val="Normal"/>
    <w:link w:val="HTMLPreformattedChar"/>
    <w:uiPriority w:val="99"/>
    <w:semiHidden/>
    <w:unhideWhenUsed/>
    <w:rsid w:val="00003CC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03CC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25181">
      <w:bodyDiv w:val="1"/>
      <w:marLeft w:val="0"/>
      <w:marRight w:val="0"/>
      <w:marTop w:val="0"/>
      <w:marBottom w:val="0"/>
      <w:divBdr>
        <w:top w:val="none" w:sz="0" w:space="0" w:color="auto"/>
        <w:left w:val="none" w:sz="0" w:space="0" w:color="auto"/>
        <w:bottom w:val="none" w:sz="0" w:space="0" w:color="auto"/>
        <w:right w:val="none" w:sz="0" w:space="0" w:color="auto"/>
      </w:divBdr>
    </w:div>
    <w:div w:id="170505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Stirling</dc:creator>
  <cp:keywords/>
  <dc:description/>
  <cp:lastModifiedBy>David Stirling</cp:lastModifiedBy>
  <cp:revision>2</cp:revision>
  <cp:lastPrinted>2022-08-01T12:56:00Z</cp:lastPrinted>
  <dcterms:created xsi:type="dcterms:W3CDTF">2025-10-12T13:47:00Z</dcterms:created>
  <dcterms:modified xsi:type="dcterms:W3CDTF">2025-10-12T13:47:00Z</dcterms:modified>
</cp:coreProperties>
</file>